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152F1" w14:textId="77777777" w:rsidR="007D4579" w:rsidRPr="00321285" w:rsidRDefault="007D4579" w:rsidP="007D457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321285">
        <w:rPr>
          <w:rFonts w:ascii="Arial" w:hAnsi="Arial" w:cs="Arial"/>
          <w:b/>
          <w:sz w:val="16"/>
          <w:szCs w:val="16"/>
        </w:rPr>
        <w:t>PKP Polskie Linie Kolejowe S.A.</w:t>
      </w:r>
    </w:p>
    <w:p w14:paraId="3CC7D71F" w14:textId="77777777" w:rsidR="007D4579" w:rsidRPr="00F95596" w:rsidRDefault="007D4579" w:rsidP="007D457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 xml:space="preserve">Zakład Linii Kolejowych w Wałbrzychu </w:t>
      </w:r>
    </w:p>
    <w:p w14:paraId="5994857F" w14:textId="77777777" w:rsidR="007D4579" w:rsidRPr="00F95596" w:rsidRDefault="007D4579" w:rsidP="007D457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 xml:space="preserve">Dział Gospodarki Materiałowej i Zamówień </w:t>
      </w:r>
    </w:p>
    <w:p w14:paraId="31D22CAF" w14:textId="77777777" w:rsidR="007D4579" w:rsidRPr="00F95596" w:rsidRDefault="007D4579" w:rsidP="007D457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>ul. Parkowa 9, 58-302 Wałbrzych</w:t>
      </w:r>
    </w:p>
    <w:p w14:paraId="6708FD5A" w14:textId="77777777" w:rsidR="007D4579" w:rsidRPr="00F95596" w:rsidRDefault="007D4579" w:rsidP="007D457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tel. + 48 74 637 46 47</w:t>
      </w:r>
    </w:p>
    <w:p w14:paraId="5EEC6658" w14:textId="77777777" w:rsidR="007D4579" w:rsidRPr="00F95596" w:rsidRDefault="007D4579" w:rsidP="007D457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3A0BD4">
        <w:rPr>
          <w:rFonts w:ascii="Arial" w:hAnsi="Arial" w:cs="Arial"/>
          <w:b/>
          <w:sz w:val="16"/>
          <w:szCs w:val="16"/>
        </w:rPr>
        <w:t>maciej.wierzbicki@plk-sa.pl</w:t>
      </w:r>
      <w:r w:rsidRPr="00F95596">
        <w:rPr>
          <w:rFonts w:ascii="Arial" w:hAnsi="Arial" w:cs="Arial"/>
          <w:sz w:val="16"/>
          <w:szCs w:val="16"/>
        </w:rPr>
        <w:t>l</w:t>
      </w:r>
    </w:p>
    <w:p w14:paraId="2E1F3974" w14:textId="77777777" w:rsidR="007D4579" w:rsidRPr="00F95596" w:rsidRDefault="007D4579" w:rsidP="007D457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F95596">
        <w:rPr>
          <w:rFonts w:ascii="Arial" w:hAnsi="Arial" w:cs="Arial"/>
          <w:sz w:val="16"/>
          <w:szCs w:val="16"/>
        </w:rPr>
        <w:t>www.plk-sa.pl</w:t>
      </w:r>
    </w:p>
    <w:p w14:paraId="7EEBD7CD" w14:textId="77777777" w:rsidR="007D4579" w:rsidRDefault="007D4579" w:rsidP="007D457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38C2CA4F" w14:textId="6BD0E1B9" w:rsidR="007D4579" w:rsidRDefault="007D4579" w:rsidP="007D4579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szCs w:val="18"/>
          <w:lang w:eastAsia="pl-PL"/>
        </w:rPr>
      </w:pPr>
      <w:r>
        <w:rPr>
          <w:rFonts w:ascii="Arial" w:hAnsi="Arial" w:cs="Arial"/>
        </w:rPr>
        <w:t>IZ23GM.2474.</w:t>
      </w:r>
      <w:r w:rsidR="00887F3A">
        <w:rPr>
          <w:rFonts w:ascii="Arial" w:hAnsi="Arial" w:cs="Arial"/>
        </w:rPr>
        <w:t>3</w:t>
      </w:r>
      <w:r>
        <w:rPr>
          <w:rFonts w:ascii="Arial" w:hAnsi="Arial" w:cs="Arial"/>
        </w:rPr>
        <w:t>.2026</w:t>
      </w:r>
      <w:r w:rsidRPr="00973560">
        <w:rPr>
          <w:rFonts w:ascii="Arial" w:hAnsi="Arial" w:cs="Arial"/>
        </w:rPr>
        <w:t>.</w:t>
      </w:r>
      <w:r>
        <w:rPr>
          <w:rFonts w:ascii="Arial" w:hAnsi="Arial" w:cs="Arial"/>
        </w:rPr>
        <w:t>MW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651BC">
        <w:rPr>
          <w:rFonts w:ascii="Arial" w:eastAsia="Times New Roman" w:hAnsi="Arial" w:cs="Arial"/>
          <w:i/>
          <w:szCs w:val="18"/>
          <w:lang w:eastAsia="pl-PL"/>
        </w:rPr>
        <w:t xml:space="preserve"> </w:t>
      </w:r>
      <w:r w:rsidRPr="00D27BAF">
        <w:rPr>
          <w:rFonts w:ascii="Arial" w:eastAsia="Times New Roman" w:hAnsi="Arial" w:cs="Arial"/>
          <w:i/>
          <w:szCs w:val="18"/>
          <w:lang w:eastAsia="pl-PL"/>
        </w:rPr>
        <w:t xml:space="preserve">Wałbrzych, </w:t>
      </w:r>
      <w:r w:rsidR="00887F3A">
        <w:rPr>
          <w:rFonts w:ascii="Arial" w:eastAsia="Times New Roman" w:hAnsi="Arial" w:cs="Arial"/>
          <w:i/>
          <w:szCs w:val="18"/>
          <w:lang w:eastAsia="pl-PL"/>
        </w:rPr>
        <w:t>05</w:t>
      </w:r>
      <w:r>
        <w:rPr>
          <w:rFonts w:ascii="Arial" w:eastAsia="Times New Roman" w:hAnsi="Arial" w:cs="Arial"/>
          <w:i/>
          <w:szCs w:val="18"/>
          <w:lang w:eastAsia="pl-PL"/>
        </w:rPr>
        <w:t>.0</w:t>
      </w:r>
      <w:r w:rsidR="00887F3A">
        <w:rPr>
          <w:rFonts w:ascii="Arial" w:eastAsia="Times New Roman" w:hAnsi="Arial" w:cs="Arial"/>
          <w:i/>
          <w:szCs w:val="18"/>
          <w:lang w:eastAsia="pl-PL"/>
        </w:rPr>
        <w:t>3</w:t>
      </w:r>
      <w:r>
        <w:rPr>
          <w:rFonts w:ascii="Arial" w:eastAsia="Times New Roman" w:hAnsi="Arial" w:cs="Arial"/>
          <w:i/>
          <w:szCs w:val="18"/>
          <w:lang w:eastAsia="pl-PL"/>
        </w:rPr>
        <w:t>.2026 r</w:t>
      </w:r>
      <w:r w:rsidRPr="00D27BAF">
        <w:rPr>
          <w:rFonts w:ascii="Arial" w:eastAsia="Times New Roman" w:hAnsi="Arial" w:cs="Arial"/>
          <w:i/>
          <w:szCs w:val="18"/>
          <w:lang w:eastAsia="pl-PL"/>
        </w:rPr>
        <w:t>.</w:t>
      </w:r>
    </w:p>
    <w:p w14:paraId="36A45DEC" w14:textId="77777777" w:rsidR="008E1E1A" w:rsidRPr="00ED1F26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ED1F26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5AB400DF" w14:textId="77777777" w:rsidR="007142F8" w:rsidRPr="00ED1F2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D1F26">
        <w:rPr>
          <w:rFonts w:ascii="Arial" w:eastAsia="Times New Roman" w:hAnsi="Arial" w:cs="Arial"/>
          <w:b/>
          <w:sz w:val="24"/>
          <w:szCs w:val="24"/>
          <w:lang w:eastAsia="pl-PL"/>
        </w:rPr>
        <w:t>Nazwa zamówienia:</w:t>
      </w:r>
      <w:r w:rsidRPr="00ED1F2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37A2B">
        <w:rPr>
          <w:rFonts w:ascii="Arial" w:eastAsia="Times New Roman" w:hAnsi="Arial" w:cs="Arial"/>
          <w:sz w:val="24"/>
          <w:szCs w:val="24"/>
          <w:lang w:eastAsia="pl-PL"/>
        </w:rPr>
        <w:t>„</w:t>
      </w:r>
      <w:r w:rsidR="00BE292E">
        <w:rPr>
          <w:rFonts w:ascii="Arial" w:eastAsia="Times New Roman" w:hAnsi="Arial" w:cs="Arial"/>
          <w:sz w:val="24"/>
          <w:szCs w:val="24"/>
          <w:lang w:eastAsia="pl-PL"/>
        </w:rPr>
        <w:t>Zakup płóz hamulcowych uniwersalnych</w:t>
      </w:r>
      <w:r w:rsidR="00D945DD">
        <w:rPr>
          <w:rFonts w:ascii="Arial" w:eastAsia="Times New Roman" w:hAnsi="Arial" w:cs="Arial"/>
          <w:sz w:val="24"/>
          <w:szCs w:val="24"/>
          <w:lang w:eastAsia="pl-PL"/>
        </w:rPr>
        <w:t>”</w:t>
      </w:r>
    </w:p>
    <w:p w14:paraId="4692588F" w14:textId="77777777" w:rsidR="007142F8" w:rsidRPr="00ED1F2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D1F2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Zamawiający: </w:t>
      </w:r>
      <w:r w:rsidR="008B31BA" w:rsidRPr="00ED1F26">
        <w:rPr>
          <w:rFonts w:ascii="Arial" w:eastAsia="Times New Roman" w:hAnsi="Arial" w:cs="Arial"/>
          <w:sz w:val="24"/>
          <w:szCs w:val="24"/>
          <w:lang w:eastAsia="pl-PL"/>
        </w:rPr>
        <w:t xml:space="preserve">PKP Polskie Linie Kolejowe S.A. Zakład Linii Kolejowych w Wałbrzychu </w:t>
      </w:r>
      <w:r w:rsidR="008B31BA" w:rsidRPr="00ED1F26">
        <w:rPr>
          <w:rFonts w:ascii="Arial" w:eastAsia="Times New Roman" w:hAnsi="Arial" w:cs="Arial"/>
          <w:sz w:val="24"/>
          <w:szCs w:val="24"/>
          <w:lang w:eastAsia="pl-PL"/>
        </w:rPr>
        <w:br/>
        <w:t>58-302 Wałbrzych, ul. Parkowa 9</w:t>
      </w:r>
    </w:p>
    <w:p w14:paraId="775C2EDA" w14:textId="77777777" w:rsidR="005E06EA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D1F26">
        <w:rPr>
          <w:rFonts w:ascii="Arial" w:eastAsia="Times New Roman" w:hAnsi="Arial" w:cs="Arial"/>
          <w:b/>
          <w:sz w:val="24"/>
          <w:szCs w:val="24"/>
          <w:lang w:eastAsia="pl-PL"/>
        </w:rPr>
        <w:t>Rodzaj zamówienia:</w:t>
      </w:r>
      <w:r w:rsidRPr="00ED1F2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B31BA" w:rsidRPr="00ED1F26">
        <w:rPr>
          <w:rFonts w:ascii="Arial" w:eastAsia="Times New Roman" w:hAnsi="Arial" w:cs="Arial"/>
          <w:sz w:val="24"/>
          <w:szCs w:val="24"/>
          <w:lang w:eastAsia="pl-PL"/>
        </w:rPr>
        <w:t>Dostawa</w:t>
      </w:r>
    </w:p>
    <w:p w14:paraId="267E5749" w14:textId="77777777" w:rsidR="003A6146" w:rsidRPr="00ED1F2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D1F26"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ED1F2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E292E">
        <w:rPr>
          <w:rFonts w:ascii="Arial" w:eastAsia="Times New Roman" w:hAnsi="Arial" w:cs="Arial"/>
          <w:sz w:val="24"/>
          <w:szCs w:val="24"/>
          <w:lang w:eastAsia="pl-PL"/>
        </w:rPr>
        <w:t>34632000-6</w:t>
      </w:r>
      <w:r w:rsidR="00037A2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7E7492F" w14:textId="77777777" w:rsidR="00513088" w:rsidRDefault="00513088" w:rsidP="00513088">
      <w:pPr>
        <w:autoSpaceDE w:val="0"/>
        <w:autoSpaceDN w:val="0"/>
        <w:adjustRightInd w:val="0"/>
        <w:spacing w:after="0" w:line="240" w:lineRule="auto"/>
        <w:ind w:left="-426"/>
        <w:jc w:val="right"/>
        <w:rPr>
          <w:rFonts w:ascii="Arial" w:eastAsia="Times New Roman" w:hAnsi="Arial" w:cs="Arial"/>
          <w:kern w:val="2"/>
          <w:lang w:eastAsia="hi-IN" w:bidi="hi-IN"/>
        </w:rPr>
      </w:pPr>
    </w:p>
    <w:p w14:paraId="5EEF7CB8" w14:textId="77777777" w:rsidR="00181E08" w:rsidRDefault="00181E08" w:rsidP="00181E08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24908739" w14:textId="77777777" w:rsidR="00181E08" w:rsidRDefault="00181E08" w:rsidP="00181E08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57A04A28" w14:textId="77777777" w:rsidR="00181E08" w:rsidRDefault="00181E08" w:rsidP="00181E08">
      <w:pPr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p w14:paraId="3B49C011" w14:textId="77777777" w:rsidR="00181E08" w:rsidRDefault="00181E08" w:rsidP="00181E08">
      <w:pPr>
        <w:tabs>
          <w:tab w:val="left" w:pos="6096"/>
        </w:tabs>
        <w:spacing w:after="0" w:line="240" w:lineRule="auto"/>
        <w:ind w:firstLine="5387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175A165C" w14:textId="77777777" w:rsidR="00181E08" w:rsidRDefault="00181E08" w:rsidP="000F196D">
      <w:pPr>
        <w:spacing w:after="0" w:line="240" w:lineRule="auto"/>
        <w:ind w:left="4248" w:firstLine="708"/>
        <w:jc w:val="center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 (Data, podpis Kierującego organizacją merytoryczną)</w:t>
      </w:r>
    </w:p>
    <w:p w14:paraId="76187427" w14:textId="77777777" w:rsidR="00181E08" w:rsidRDefault="00181E08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</w:p>
    <w:p w14:paraId="088E0087" w14:textId="77777777" w:rsidR="00487AB2" w:rsidRPr="008016C3" w:rsidRDefault="00487AB2" w:rsidP="00487AB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Maciej Wierzbicki</w:t>
      </w:r>
    </w:p>
    <w:p w14:paraId="4AB6E108" w14:textId="77777777" w:rsidR="00487AB2" w:rsidRPr="008016C3" w:rsidRDefault="00487AB2" w:rsidP="00487AB2">
      <w:pPr>
        <w:spacing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>tel. 74 637 4</w:t>
      </w:r>
      <w:r>
        <w:rPr>
          <w:rFonts w:ascii="Arial" w:hAnsi="Arial" w:cs="Arial"/>
          <w:sz w:val="20"/>
          <w:szCs w:val="20"/>
        </w:rPr>
        <w:t>6</w:t>
      </w:r>
      <w:r w:rsidRPr="008016C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47</w:t>
      </w:r>
    </w:p>
    <w:p w14:paraId="64E3CD44" w14:textId="77777777" w:rsidR="00487AB2" w:rsidRDefault="00487AB2" w:rsidP="00487AB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2468FFC" w14:textId="77777777" w:rsidR="00487AB2" w:rsidRPr="008016C3" w:rsidRDefault="00487AB2" w:rsidP="00487AB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>……………………….</w:t>
      </w:r>
    </w:p>
    <w:p w14:paraId="380E67B3" w14:textId="77777777" w:rsidR="00487AB2" w:rsidRPr="008016C3" w:rsidRDefault="00487AB2" w:rsidP="00487AB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8016C3">
        <w:rPr>
          <w:rFonts w:ascii="Arial" w:hAnsi="Arial" w:cs="Arial"/>
          <w:sz w:val="16"/>
          <w:szCs w:val="16"/>
        </w:rPr>
        <w:t>Data, podpis</w:t>
      </w:r>
    </w:p>
    <w:p w14:paraId="6EF77742" w14:textId="77777777" w:rsidR="00E42AD4" w:rsidRPr="00ED1F26" w:rsidRDefault="00037DE9" w:rsidP="00E71042">
      <w:pPr>
        <w:spacing w:after="0" w:line="360" w:lineRule="auto"/>
        <w:rPr>
          <w:rFonts w:ascii="Arial" w:hAnsi="Arial" w:cs="Arial"/>
        </w:rPr>
      </w:pPr>
      <w:r w:rsidRPr="00ED1F26">
        <w:rPr>
          <w:rFonts w:ascii="Arial" w:hAnsi="Arial" w:cs="Arial"/>
        </w:rPr>
        <w:br w:type="page"/>
      </w:r>
    </w:p>
    <w:p w14:paraId="26A71E5B" w14:textId="77777777" w:rsidR="00AC6321" w:rsidRPr="00ED1F26" w:rsidRDefault="00AC6321" w:rsidP="00E71042">
      <w:pPr>
        <w:pStyle w:val="Nagwekspisutreci"/>
        <w:spacing w:before="0" w:line="360" w:lineRule="auto"/>
        <w:rPr>
          <w:rFonts w:ascii="Arial" w:hAnsi="Arial" w:cs="Arial"/>
        </w:rPr>
      </w:pPr>
      <w:r w:rsidRPr="00ED1F26">
        <w:rPr>
          <w:rFonts w:ascii="Arial" w:hAnsi="Arial" w:cs="Arial"/>
        </w:rPr>
        <w:lastRenderedPageBreak/>
        <w:t>Spis treści</w:t>
      </w:r>
    </w:p>
    <w:p w14:paraId="74445ACD" w14:textId="7FAAD9CA" w:rsidR="00CA4B37" w:rsidRPr="00ED1F26" w:rsidRDefault="00AC6321" w:rsidP="00D82659">
      <w:pPr>
        <w:pStyle w:val="Spistreci1"/>
        <w:rPr>
          <w:rFonts w:eastAsiaTheme="minorEastAsia"/>
          <w:noProof/>
          <w:lang w:eastAsia="pl-PL"/>
        </w:rPr>
      </w:pPr>
      <w:r w:rsidRPr="00ED1F26">
        <w:rPr>
          <w:b/>
          <w:bCs/>
        </w:rPr>
        <w:fldChar w:fldCharType="begin"/>
      </w:r>
      <w:r w:rsidRPr="00ED1F26">
        <w:rPr>
          <w:b/>
          <w:bCs/>
        </w:rPr>
        <w:instrText xml:space="preserve"> TOC \o "1-3" \h \z \u </w:instrText>
      </w:r>
      <w:r w:rsidRPr="00ED1F26">
        <w:rPr>
          <w:b/>
          <w:bCs/>
        </w:rPr>
        <w:fldChar w:fldCharType="separate"/>
      </w:r>
      <w:hyperlink w:anchor="_Toc62106381" w:history="1">
        <w:r w:rsidR="00CA4B37" w:rsidRPr="00ED1F26">
          <w:rPr>
            <w:rStyle w:val="Hipercze"/>
            <w:rFonts w:ascii="Arial" w:hAnsi="Arial" w:cs="Arial"/>
            <w:noProof/>
            <w:lang w:eastAsia="hi-IN" w:bidi="hi-IN"/>
          </w:rPr>
          <w:t>1.</w:t>
        </w:r>
        <w:r w:rsidR="00CA4B37" w:rsidRPr="00ED1F26">
          <w:rPr>
            <w:rFonts w:eastAsiaTheme="minorEastAsia"/>
            <w:noProof/>
            <w:lang w:eastAsia="pl-PL"/>
          </w:rPr>
          <w:tab/>
        </w:r>
        <w:r w:rsidR="00CA4B37" w:rsidRPr="00ED1F26">
          <w:rPr>
            <w:rStyle w:val="Hipercze"/>
            <w:rFonts w:ascii="Arial" w:hAnsi="Arial" w:cs="Arial"/>
            <w:noProof/>
            <w:lang w:eastAsia="hi-IN" w:bidi="hi-IN"/>
          </w:rPr>
          <w:t>Wykaz użytych pojęć</w:t>
        </w:r>
        <w:r w:rsidR="00CA4B37" w:rsidRPr="00ED1F26">
          <w:rPr>
            <w:noProof/>
            <w:webHidden/>
          </w:rPr>
          <w:tab/>
        </w:r>
        <w:r w:rsidR="00CA4B37" w:rsidRPr="00ED1F26">
          <w:rPr>
            <w:noProof/>
            <w:webHidden/>
          </w:rPr>
          <w:fldChar w:fldCharType="begin"/>
        </w:r>
        <w:r w:rsidR="00CA4B37" w:rsidRPr="00ED1F26">
          <w:rPr>
            <w:noProof/>
            <w:webHidden/>
          </w:rPr>
          <w:instrText xml:space="preserve"> PAGEREF _Toc62106381 \h </w:instrText>
        </w:r>
        <w:r w:rsidR="00CA4B37" w:rsidRPr="00ED1F26">
          <w:rPr>
            <w:noProof/>
            <w:webHidden/>
          </w:rPr>
        </w:r>
        <w:r w:rsidR="00CA4B37" w:rsidRPr="00ED1F26">
          <w:rPr>
            <w:noProof/>
            <w:webHidden/>
          </w:rPr>
          <w:fldChar w:fldCharType="separate"/>
        </w:r>
        <w:r w:rsidR="00F9787C">
          <w:rPr>
            <w:noProof/>
            <w:webHidden/>
          </w:rPr>
          <w:t>3</w:t>
        </w:r>
        <w:r w:rsidR="00CA4B37" w:rsidRPr="00ED1F26">
          <w:rPr>
            <w:noProof/>
            <w:webHidden/>
          </w:rPr>
          <w:fldChar w:fldCharType="end"/>
        </w:r>
      </w:hyperlink>
    </w:p>
    <w:p w14:paraId="7D5C7131" w14:textId="295B607A" w:rsidR="00CA4B37" w:rsidRPr="00ED1F26" w:rsidRDefault="00CA4B37" w:rsidP="00D82659">
      <w:pPr>
        <w:pStyle w:val="Spistreci1"/>
        <w:rPr>
          <w:rFonts w:eastAsiaTheme="minorEastAsia"/>
          <w:noProof/>
          <w:lang w:eastAsia="pl-PL"/>
        </w:rPr>
      </w:pPr>
      <w:hyperlink w:anchor="_Toc62106382" w:history="1">
        <w:r w:rsidRPr="00ED1F26">
          <w:rPr>
            <w:rStyle w:val="Hipercze"/>
            <w:rFonts w:ascii="Arial" w:hAnsi="Arial" w:cs="Arial"/>
            <w:noProof/>
          </w:rPr>
          <w:t>2.</w:t>
        </w:r>
        <w:r w:rsidRPr="00ED1F26">
          <w:rPr>
            <w:rFonts w:eastAsiaTheme="minorEastAsia"/>
            <w:noProof/>
            <w:lang w:eastAsia="pl-PL"/>
          </w:rPr>
          <w:tab/>
        </w:r>
        <w:r w:rsidRPr="00ED1F26">
          <w:rPr>
            <w:rStyle w:val="Hipercze"/>
            <w:rFonts w:ascii="Arial" w:hAnsi="Arial" w:cs="Arial"/>
            <w:noProof/>
          </w:rPr>
          <w:t>Ogólne informacje o przedmiocie zamówienia</w:t>
        </w:r>
        <w:r w:rsidRPr="00ED1F26">
          <w:rPr>
            <w:noProof/>
            <w:webHidden/>
          </w:rPr>
          <w:tab/>
        </w:r>
        <w:r w:rsidRPr="00ED1F26">
          <w:rPr>
            <w:noProof/>
            <w:webHidden/>
          </w:rPr>
          <w:fldChar w:fldCharType="begin"/>
        </w:r>
        <w:r w:rsidRPr="00ED1F26">
          <w:rPr>
            <w:noProof/>
            <w:webHidden/>
          </w:rPr>
          <w:instrText xml:space="preserve"> PAGEREF _Toc62106382 \h </w:instrText>
        </w:r>
        <w:r w:rsidRPr="00ED1F26">
          <w:rPr>
            <w:noProof/>
            <w:webHidden/>
          </w:rPr>
        </w:r>
        <w:r w:rsidRPr="00ED1F26">
          <w:rPr>
            <w:noProof/>
            <w:webHidden/>
          </w:rPr>
          <w:fldChar w:fldCharType="separate"/>
        </w:r>
        <w:r w:rsidR="00F9787C">
          <w:rPr>
            <w:noProof/>
            <w:webHidden/>
          </w:rPr>
          <w:t>3</w:t>
        </w:r>
        <w:r w:rsidRPr="00ED1F26">
          <w:rPr>
            <w:noProof/>
            <w:webHidden/>
          </w:rPr>
          <w:fldChar w:fldCharType="end"/>
        </w:r>
      </w:hyperlink>
    </w:p>
    <w:p w14:paraId="5E6F556B" w14:textId="21B69FF5" w:rsidR="00CA4B37" w:rsidRPr="00ED1F26" w:rsidRDefault="00CA4B37" w:rsidP="00D82659">
      <w:pPr>
        <w:pStyle w:val="Spistreci1"/>
        <w:rPr>
          <w:rFonts w:eastAsiaTheme="minorEastAsia"/>
          <w:noProof/>
          <w:lang w:eastAsia="pl-PL"/>
        </w:rPr>
      </w:pPr>
      <w:hyperlink w:anchor="_Toc62106383" w:history="1">
        <w:r w:rsidRPr="00ED1F26">
          <w:rPr>
            <w:rStyle w:val="Hipercze"/>
            <w:rFonts w:ascii="Arial" w:hAnsi="Arial" w:cs="Arial"/>
            <w:noProof/>
          </w:rPr>
          <w:t>3.</w:t>
        </w:r>
        <w:r w:rsidRPr="00ED1F26">
          <w:rPr>
            <w:rFonts w:eastAsiaTheme="minorEastAsia"/>
            <w:noProof/>
            <w:lang w:eastAsia="pl-PL"/>
          </w:rPr>
          <w:tab/>
        </w:r>
        <w:r w:rsidRPr="00ED1F26">
          <w:rPr>
            <w:rStyle w:val="Hipercze"/>
            <w:rFonts w:ascii="Arial" w:hAnsi="Arial" w:cs="Arial"/>
            <w:noProof/>
          </w:rPr>
          <w:t>Rodzaj zamawianego asortymentu/usług</w:t>
        </w:r>
        <w:r w:rsidRPr="00ED1F26">
          <w:rPr>
            <w:noProof/>
            <w:webHidden/>
          </w:rPr>
          <w:tab/>
        </w:r>
        <w:r w:rsidRPr="00ED1F26">
          <w:rPr>
            <w:noProof/>
            <w:webHidden/>
          </w:rPr>
          <w:fldChar w:fldCharType="begin"/>
        </w:r>
        <w:r w:rsidRPr="00ED1F26">
          <w:rPr>
            <w:noProof/>
            <w:webHidden/>
          </w:rPr>
          <w:instrText xml:space="preserve"> PAGEREF _Toc62106383 \h </w:instrText>
        </w:r>
        <w:r w:rsidRPr="00ED1F26">
          <w:rPr>
            <w:noProof/>
            <w:webHidden/>
          </w:rPr>
        </w:r>
        <w:r w:rsidRPr="00ED1F26">
          <w:rPr>
            <w:noProof/>
            <w:webHidden/>
          </w:rPr>
          <w:fldChar w:fldCharType="separate"/>
        </w:r>
        <w:r w:rsidR="00F9787C">
          <w:rPr>
            <w:noProof/>
            <w:webHidden/>
          </w:rPr>
          <w:t>3</w:t>
        </w:r>
        <w:r w:rsidRPr="00ED1F26">
          <w:rPr>
            <w:noProof/>
            <w:webHidden/>
          </w:rPr>
          <w:fldChar w:fldCharType="end"/>
        </w:r>
      </w:hyperlink>
    </w:p>
    <w:p w14:paraId="702CC402" w14:textId="43040646" w:rsidR="00CA4B37" w:rsidRPr="00ED1F26" w:rsidRDefault="00CA4B37" w:rsidP="00D82659">
      <w:pPr>
        <w:pStyle w:val="Spistreci1"/>
        <w:rPr>
          <w:rFonts w:eastAsiaTheme="minorEastAsia"/>
          <w:noProof/>
          <w:lang w:eastAsia="pl-PL"/>
        </w:rPr>
      </w:pPr>
      <w:hyperlink w:anchor="_Toc62106384" w:history="1">
        <w:r w:rsidRPr="00ED1F26">
          <w:rPr>
            <w:rStyle w:val="Hipercze"/>
            <w:rFonts w:ascii="Arial" w:hAnsi="Arial" w:cs="Arial"/>
            <w:noProof/>
          </w:rPr>
          <w:t>4.</w:t>
        </w:r>
        <w:r w:rsidRPr="00ED1F26">
          <w:rPr>
            <w:rFonts w:eastAsiaTheme="minorEastAsia"/>
            <w:noProof/>
            <w:lang w:eastAsia="pl-PL"/>
          </w:rPr>
          <w:tab/>
        </w:r>
        <w:r w:rsidRPr="00ED1F26">
          <w:rPr>
            <w:rStyle w:val="Hipercze"/>
            <w:rFonts w:ascii="Arial" w:hAnsi="Arial" w:cs="Arial"/>
            <w:noProof/>
          </w:rPr>
          <w:t>Miejsce realizacji zamówienia</w:t>
        </w:r>
        <w:r w:rsidRPr="00ED1F26">
          <w:rPr>
            <w:noProof/>
            <w:webHidden/>
          </w:rPr>
          <w:tab/>
        </w:r>
        <w:r w:rsidRPr="00ED1F26">
          <w:rPr>
            <w:noProof/>
            <w:webHidden/>
          </w:rPr>
          <w:fldChar w:fldCharType="begin"/>
        </w:r>
        <w:r w:rsidRPr="00ED1F26">
          <w:rPr>
            <w:noProof/>
            <w:webHidden/>
          </w:rPr>
          <w:instrText xml:space="preserve"> PAGEREF _Toc62106384 \h </w:instrText>
        </w:r>
        <w:r w:rsidRPr="00ED1F26">
          <w:rPr>
            <w:noProof/>
            <w:webHidden/>
          </w:rPr>
        </w:r>
        <w:r w:rsidRPr="00ED1F26">
          <w:rPr>
            <w:noProof/>
            <w:webHidden/>
          </w:rPr>
          <w:fldChar w:fldCharType="separate"/>
        </w:r>
        <w:r w:rsidR="00F9787C">
          <w:rPr>
            <w:noProof/>
            <w:webHidden/>
          </w:rPr>
          <w:t>3</w:t>
        </w:r>
        <w:r w:rsidRPr="00ED1F26">
          <w:rPr>
            <w:noProof/>
            <w:webHidden/>
          </w:rPr>
          <w:fldChar w:fldCharType="end"/>
        </w:r>
      </w:hyperlink>
    </w:p>
    <w:p w14:paraId="00686E47" w14:textId="7788D6F6" w:rsidR="00CA4B37" w:rsidRPr="00ED1F26" w:rsidRDefault="00CA4B37" w:rsidP="00D82659">
      <w:pPr>
        <w:pStyle w:val="Spistreci1"/>
        <w:rPr>
          <w:rFonts w:eastAsiaTheme="minorEastAsia"/>
          <w:noProof/>
          <w:lang w:eastAsia="pl-PL"/>
        </w:rPr>
      </w:pPr>
      <w:hyperlink w:anchor="_Toc62106385" w:history="1">
        <w:r w:rsidRPr="00ED1F26">
          <w:rPr>
            <w:rStyle w:val="Hipercze"/>
            <w:rFonts w:ascii="Arial" w:hAnsi="Arial" w:cs="Arial"/>
            <w:noProof/>
            <w:lang w:eastAsia="hi-IN" w:bidi="hi-IN"/>
          </w:rPr>
          <w:t>5.</w:t>
        </w:r>
        <w:r w:rsidRPr="00ED1F26">
          <w:rPr>
            <w:rFonts w:eastAsiaTheme="minorEastAsia"/>
            <w:noProof/>
            <w:lang w:eastAsia="pl-PL"/>
          </w:rPr>
          <w:tab/>
        </w:r>
        <w:r w:rsidRPr="00ED1F26">
          <w:rPr>
            <w:rStyle w:val="Hipercze"/>
            <w:rFonts w:ascii="Arial" w:hAnsi="Arial" w:cs="Arial"/>
            <w:noProof/>
            <w:lang w:eastAsia="hi-IN" w:bidi="hi-IN"/>
          </w:rPr>
          <w:t>Harmonogram realizacji zamówienia</w:t>
        </w:r>
        <w:r w:rsidRPr="00ED1F26">
          <w:rPr>
            <w:noProof/>
            <w:webHidden/>
          </w:rPr>
          <w:tab/>
        </w:r>
        <w:r w:rsidRPr="00ED1F26">
          <w:rPr>
            <w:noProof/>
            <w:webHidden/>
          </w:rPr>
          <w:fldChar w:fldCharType="begin"/>
        </w:r>
        <w:r w:rsidRPr="00ED1F26">
          <w:rPr>
            <w:noProof/>
            <w:webHidden/>
          </w:rPr>
          <w:instrText xml:space="preserve"> PAGEREF _Toc62106385 \h </w:instrText>
        </w:r>
        <w:r w:rsidRPr="00ED1F26">
          <w:rPr>
            <w:noProof/>
            <w:webHidden/>
          </w:rPr>
        </w:r>
        <w:r w:rsidRPr="00ED1F26">
          <w:rPr>
            <w:noProof/>
            <w:webHidden/>
          </w:rPr>
          <w:fldChar w:fldCharType="separate"/>
        </w:r>
        <w:r w:rsidR="00F9787C">
          <w:rPr>
            <w:noProof/>
            <w:webHidden/>
          </w:rPr>
          <w:t>3</w:t>
        </w:r>
        <w:r w:rsidRPr="00ED1F26">
          <w:rPr>
            <w:noProof/>
            <w:webHidden/>
          </w:rPr>
          <w:fldChar w:fldCharType="end"/>
        </w:r>
      </w:hyperlink>
    </w:p>
    <w:p w14:paraId="415B3C7C" w14:textId="6F02F032" w:rsidR="00CA4B37" w:rsidRPr="00ED1F26" w:rsidRDefault="00CA4B37" w:rsidP="00D82659">
      <w:pPr>
        <w:pStyle w:val="Spistreci1"/>
        <w:rPr>
          <w:rFonts w:eastAsiaTheme="minorEastAsia"/>
          <w:noProof/>
          <w:lang w:eastAsia="pl-PL"/>
        </w:rPr>
      </w:pPr>
      <w:hyperlink w:anchor="_Toc62106386" w:history="1">
        <w:r w:rsidRPr="00ED1F26">
          <w:rPr>
            <w:rStyle w:val="Hipercze"/>
            <w:rFonts w:ascii="Arial" w:hAnsi="Arial" w:cs="Arial"/>
            <w:noProof/>
          </w:rPr>
          <w:t>6.</w:t>
        </w:r>
        <w:r w:rsidRPr="00ED1F26">
          <w:rPr>
            <w:rFonts w:eastAsiaTheme="minorEastAsia"/>
            <w:noProof/>
            <w:lang w:eastAsia="pl-PL"/>
          </w:rPr>
          <w:tab/>
        </w:r>
        <w:r w:rsidRPr="00ED1F26">
          <w:rPr>
            <w:rStyle w:val="Hipercze"/>
            <w:rFonts w:ascii="Arial" w:hAnsi="Arial" w:cs="Arial"/>
            <w:noProof/>
          </w:rPr>
          <w:t>Parametry świadczonych usług</w:t>
        </w:r>
        <w:r w:rsidRPr="00ED1F26">
          <w:rPr>
            <w:noProof/>
            <w:webHidden/>
          </w:rPr>
          <w:tab/>
        </w:r>
        <w:r w:rsidRPr="00ED1F26">
          <w:rPr>
            <w:noProof/>
            <w:webHidden/>
          </w:rPr>
          <w:fldChar w:fldCharType="begin"/>
        </w:r>
        <w:r w:rsidRPr="00ED1F26">
          <w:rPr>
            <w:noProof/>
            <w:webHidden/>
          </w:rPr>
          <w:instrText xml:space="preserve"> PAGEREF _Toc62106386 \h </w:instrText>
        </w:r>
        <w:r w:rsidRPr="00ED1F26">
          <w:rPr>
            <w:noProof/>
            <w:webHidden/>
          </w:rPr>
        </w:r>
        <w:r w:rsidRPr="00ED1F26">
          <w:rPr>
            <w:noProof/>
            <w:webHidden/>
          </w:rPr>
          <w:fldChar w:fldCharType="separate"/>
        </w:r>
        <w:r w:rsidR="00F9787C">
          <w:rPr>
            <w:noProof/>
            <w:webHidden/>
          </w:rPr>
          <w:t>3</w:t>
        </w:r>
        <w:r w:rsidRPr="00ED1F26">
          <w:rPr>
            <w:noProof/>
            <w:webHidden/>
          </w:rPr>
          <w:fldChar w:fldCharType="end"/>
        </w:r>
      </w:hyperlink>
    </w:p>
    <w:p w14:paraId="642C3EB5" w14:textId="5E385B11" w:rsidR="00CA4B37" w:rsidRPr="00ED1F26" w:rsidRDefault="00CA4B37" w:rsidP="00D82659">
      <w:pPr>
        <w:pStyle w:val="Spistreci1"/>
        <w:rPr>
          <w:rFonts w:eastAsiaTheme="minorEastAsia"/>
          <w:noProof/>
          <w:lang w:eastAsia="pl-PL"/>
        </w:rPr>
      </w:pPr>
      <w:hyperlink w:anchor="_Toc62106387" w:history="1">
        <w:r w:rsidRPr="00ED1F26">
          <w:rPr>
            <w:rStyle w:val="Hipercze"/>
            <w:rFonts w:ascii="Arial" w:hAnsi="Arial" w:cs="Arial"/>
            <w:noProof/>
          </w:rPr>
          <w:t>7.</w:t>
        </w:r>
        <w:r w:rsidRPr="00ED1F26">
          <w:rPr>
            <w:rFonts w:eastAsiaTheme="minorEastAsia"/>
            <w:noProof/>
            <w:lang w:eastAsia="pl-PL"/>
          </w:rPr>
          <w:tab/>
        </w:r>
        <w:r w:rsidRPr="00ED1F26">
          <w:rPr>
            <w:rStyle w:val="Hipercze"/>
            <w:rFonts w:ascii="Arial" w:hAnsi="Arial" w:cs="Arial"/>
            <w:noProof/>
          </w:rPr>
          <w:t>Specyfikacja techniczna</w:t>
        </w:r>
        <w:r w:rsidRPr="00ED1F26">
          <w:rPr>
            <w:noProof/>
            <w:webHidden/>
          </w:rPr>
          <w:tab/>
        </w:r>
        <w:r w:rsidRPr="00ED1F26">
          <w:rPr>
            <w:noProof/>
            <w:webHidden/>
          </w:rPr>
          <w:fldChar w:fldCharType="begin"/>
        </w:r>
        <w:r w:rsidRPr="00ED1F26">
          <w:rPr>
            <w:noProof/>
            <w:webHidden/>
          </w:rPr>
          <w:instrText xml:space="preserve"> PAGEREF _Toc62106387 \h </w:instrText>
        </w:r>
        <w:r w:rsidRPr="00ED1F26">
          <w:rPr>
            <w:noProof/>
            <w:webHidden/>
          </w:rPr>
        </w:r>
        <w:r w:rsidRPr="00ED1F26">
          <w:rPr>
            <w:noProof/>
            <w:webHidden/>
          </w:rPr>
          <w:fldChar w:fldCharType="separate"/>
        </w:r>
        <w:r w:rsidR="00F9787C">
          <w:rPr>
            <w:noProof/>
            <w:webHidden/>
          </w:rPr>
          <w:t>3</w:t>
        </w:r>
        <w:r w:rsidRPr="00ED1F26">
          <w:rPr>
            <w:noProof/>
            <w:webHidden/>
          </w:rPr>
          <w:fldChar w:fldCharType="end"/>
        </w:r>
      </w:hyperlink>
    </w:p>
    <w:p w14:paraId="106E8FEE" w14:textId="36376999" w:rsidR="00CA4B37" w:rsidRPr="00ED1F26" w:rsidRDefault="00CA4B37" w:rsidP="00D82659">
      <w:pPr>
        <w:pStyle w:val="Spistreci1"/>
        <w:rPr>
          <w:rFonts w:eastAsiaTheme="minorEastAsia"/>
          <w:noProof/>
          <w:lang w:eastAsia="pl-PL"/>
        </w:rPr>
      </w:pPr>
      <w:hyperlink w:anchor="_Toc62106388" w:history="1">
        <w:r w:rsidRPr="00ED1F26">
          <w:rPr>
            <w:rStyle w:val="Hipercze"/>
            <w:rFonts w:ascii="Arial" w:hAnsi="Arial" w:cs="Arial"/>
            <w:noProof/>
          </w:rPr>
          <w:t>8.</w:t>
        </w:r>
        <w:r w:rsidRPr="00ED1F26">
          <w:rPr>
            <w:rFonts w:eastAsiaTheme="minorEastAsia"/>
            <w:noProof/>
            <w:lang w:eastAsia="pl-PL"/>
          </w:rPr>
          <w:tab/>
        </w:r>
        <w:r w:rsidRPr="00ED1F26">
          <w:rPr>
            <w:rStyle w:val="Hipercze"/>
            <w:rFonts w:ascii="Arial" w:hAnsi="Arial" w:cs="Arial"/>
            <w:noProof/>
          </w:rPr>
          <w:t>Wymagania prawne</w:t>
        </w:r>
        <w:r w:rsidRPr="00ED1F26">
          <w:rPr>
            <w:noProof/>
            <w:webHidden/>
          </w:rPr>
          <w:tab/>
        </w:r>
        <w:r w:rsidRPr="00ED1F26">
          <w:rPr>
            <w:noProof/>
            <w:webHidden/>
          </w:rPr>
          <w:fldChar w:fldCharType="begin"/>
        </w:r>
        <w:r w:rsidRPr="00ED1F26">
          <w:rPr>
            <w:noProof/>
            <w:webHidden/>
          </w:rPr>
          <w:instrText xml:space="preserve"> PAGEREF _Toc62106388 \h </w:instrText>
        </w:r>
        <w:r w:rsidRPr="00ED1F26">
          <w:rPr>
            <w:noProof/>
            <w:webHidden/>
          </w:rPr>
        </w:r>
        <w:r w:rsidRPr="00ED1F26">
          <w:rPr>
            <w:noProof/>
            <w:webHidden/>
          </w:rPr>
          <w:fldChar w:fldCharType="separate"/>
        </w:r>
        <w:r w:rsidR="00F9787C">
          <w:rPr>
            <w:noProof/>
            <w:webHidden/>
          </w:rPr>
          <w:t>3</w:t>
        </w:r>
        <w:r w:rsidRPr="00ED1F26">
          <w:rPr>
            <w:noProof/>
            <w:webHidden/>
          </w:rPr>
          <w:fldChar w:fldCharType="end"/>
        </w:r>
      </w:hyperlink>
    </w:p>
    <w:p w14:paraId="7C945FB2" w14:textId="13B04AD2" w:rsidR="00CA4B37" w:rsidRPr="00ED1F26" w:rsidRDefault="00CA4B37" w:rsidP="00D82659">
      <w:pPr>
        <w:pStyle w:val="Spistreci1"/>
        <w:rPr>
          <w:rFonts w:eastAsiaTheme="minorEastAsia"/>
          <w:noProof/>
          <w:lang w:eastAsia="pl-PL"/>
        </w:rPr>
      </w:pPr>
      <w:hyperlink w:anchor="_Toc62106389" w:history="1">
        <w:r w:rsidRPr="00ED1F26">
          <w:rPr>
            <w:rStyle w:val="Hipercze"/>
            <w:rFonts w:ascii="Arial" w:hAnsi="Arial" w:cs="Arial"/>
            <w:noProof/>
          </w:rPr>
          <w:t>9.</w:t>
        </w:r>
        <w:r w:rsidRPr="00ED1F26">
          <w:rPr>
            <w:rFonts w:eastAsiaTheme="minorEastAsia"/>
            <w:noProof/>
            <w:lang w:eastAsia="pl-PL"/>
          </w:rPr>
          <w:tab/>
        </w:r>
        <w:r w:rsidRPr="00ED1F26">
          <w:rPr>
            <w:rStyle w:val="Hipercze"/>
            <w:rFonts w:ascii="Arial" w:hAnsi="Arial" w:cs="Arial"/>
            <w:noProof/>
          </w:rPr>
          <w:t>Termin i warunki gwarancji</w:t>
        </w:r>
        <w:r w:rsidRPr="00ED1F26">
          <w:rPr>
            <w:noProof/>
            <w:webHidden/>
          </w:rPr>
          <w:tab/>
        </w:r>
        <w:r w:rsidRPr="00ED1F26">
          <w:rPr>
            <w:noProof/>
            <w:webHidden/>
          </w:rPr>
          <w:fldChar w:fldCharType="begin"/>
        </w:r>
        <w:r w:rsidRPr="00ED1F26">
          <w:rPr>
            <w:noProof/>
            <w:webHidden/>
          </w:rPr>
          <w:instrText xml:space="preserve"> PAGEREF _Toc62106389 \h </w:instrText>
        </w:r>
        <w:r w:rsidRPr="00ED1F26">
          <w:rPr>
            <w:noProof/>
            <w:webHidden/>
          </w:rPr>
        </w:r>
        <w:r w:rsidRPr="00ED1F26">
          <w:rPr>
            <w:noProof/>
            <w:webHidden/>
          </w:rPr>
          <w:fldChar w:fldCharType="separate"/>
        </w:r>
        <w:r w:rsidR="00F9787C">
          <w:rPr>
            <w:noProof/>
            <w:webHidden/>
          </w:rPr>
          <w:t>4</w:t>
        </w:r>
        <w:r w:rsidRPr="00ED1F26">
          <w:rPr>
            <w:noProof/>
            <w:webHidden/>
          </w:rPr>
          <w:fldChar w:fldCharType="end"/>
        </w:r>
      </w:hyperlink>
    </w:p>
    <w:p w14:paraId="63281F61" w14:textId="5B5901BA" w:rsidR="00CA4B37" w:rsidRPr="00ED1F26" w:rsidRDefault="00CA4B37" w:rsidP="00D82659">
      <w:pPr>
        <w:pStyle w:val="Spistreci1"/>
        <w:rPr>
          <w:rFonts w:eastAsiaTheme="minorEastAsia"/>
          <w:noProof/>
          <w:lang w:eastAsia="pl-PL"/>
        </w:rPr>
      </w:pPr>
      <w:hyperlink w:anchor="_Toc62106390" w:history="1">
        <w:r w:rsidRPr="00ED1F26">
          <w:rPr>
            <w:rStyle w:val="Hipercze"/>
            <w:rFonts w:ascii="Arial" w:hAnsi="Arial" w:cs="Arial"/>
            <w:noProof/>
          </w:rPr>
          <w:t>10.</w:t>
        </w:r>
        <w:r w:rsidRPr="00ED1F26">
          <w:rPr>
            <w:rFonts w:eastAsiaTheme="minorEastAsia"/>
            <w:noProof/>
            <w:lang w:eastAsia="pl-PL"/>
          </w:rPr>
          <w:tab/>
        </w:r>
        <w:r w:rsidRPr="00ED1F26">
          <w:rPr>
            <w:rStyle w:val="Hipercze"/>
            <w:rFonts w:ascii="Arial" w:hAnsi="Arial" w:cs="Arial"/>
            <w:noProof/>
          </w:rPr>
          <w:t>Sposób płatności</w:t>
        </w:r>
        <w:r w:rsidRPr="00ED1F26">
          <w:rPr>
            <w:noProof/>
            <w:webHidden/>
          </w:rPr>
          <w:tab/>
        </w:r>
        <w:r w:rsidRPr="00ED1F26">
          <w:rPr>
            <w:noProof/>
            <w:webHidden/>
          </w:rPr>
          <w:fldChar w:fldCharType="begin"/>
        </w:r>
        <w:r w:rsidRPr="00ED1F26">
          <w:rPr>
            <w:noProof/>
            <w:webHidden/>
          </w:rPr>
          <w:instrText xml:space="preserve"> PAGEREF _Toc62106390 \h </w:instrText>
        </w:r>
        <w:r w:rsidRPr="00ED1F26">
          <w:rPr>
            <w:noProof/>
            <w:webHidden/>
          </w:rPr>
        </w:r>
        <w:r w:rsidRPr="00ED1F26">
          <w:rPr>
            <w:noProof/>
            <w:webHidden/>
          </w:rPr>
          <w:fldChar w:fldCharType="separate"/>
        </w:r>
        <w:r w:rsidR="00F9787C">
          <w:rPr>
            <w:noProof/>
            <w:webHidden/>
          </w:rPr>
          <w:t>4</w:t>
        </w:r>
        <w:r w:rsidRPr="00ED1F26">
          <w:rPr>
            <w:noProof/>
            <w:webHidden/>
          </w:rPr>
          <w:fldChar w:fldCharType="end"/>
        </w:r>
      </w:hyperlink>
    </w:p>
    <w:p w14:paraId="1548C5DA" w14:textId="33443D13" w:rsidR="00CA4B37" w:rsidRPr="00ED1F26" w:rsidRDefault="00CA4B37" w:rsidP="00D82659">
      <w:pPr>
        <w:pStyle w:val="Spistreci1"/>
        <w:rPr>
          <w:rFonts w:eastAsiaTheme="minorEastAsia"/>
          <w:noProof/>
          <w:lang w:eastAsia="pl-PL"/>
        </w:rPr>
      </w:pPr>
      <w:hyperlink w:anchor="_Toc62106391" w:history="1">
        <w:r w:rsidRPr="00ED1F26">
          <w:rPr>
            <w:rStyle w:val="Hipercze"/>
            <w:rFonts w:ascii="Arial" w:hAnsi="Arial" w:cs="Arial"/>
            <w:noProof/>
          </w:rPr>
          <w:t>11.</w:t>
        </w:r>
        <w:r w:rsidRPr="00ED1F26">
          <w:rPr>
            <w:rFonts w:eastAsiaTheme="minorEastAsia"/>
            <w:noProof/>
            <w:lang w:eastAsia="pl-PL"/>
          </w:rPr>
          <w:tab/>
        </w:r>
        <w:r w:rsidRPr="00ED1F26">
          <w:rPr>
            <w:rStyle w:val="Hipercze"/>
            <w:rFonts w:ascii="Arial" w:hAnsi="Arial" w:cs="Arial"/>
            <w:noProof/>
          </w:rPr>
          <w:t>Kary umowne</w:t>
        </w:r>
        <w:r w:rsidRPr="00ED1F26">
          <w:rPr>
            <w:noProof/>
            <w:webHidden/>
          </w:rPr>
          <w:tab/>
        </w:r>
        <w:r w:rsidRPr="00ED1F26">
          <w:rPr>
            <w:noProof/>
            <w:webHidden/>
          </w:rPr>
          <w:fldChar w:fldCharType="begin"/>
        </w:r>
        <w:r w:rsidRPr="00ED1F26">
          <w:rPr>
            <w:noProof/>
            <w:webHidden/>
          </w:rPr>
          <w:instrText xml:space="preserve"> PAGEREF _Toc62106391 \h </w:instrText>
        </w:r>
        <w:r w:rsidRPr="00ED1F26">
          <w:rPr>
            <w:noProof/>
            <w:webHidden/>
          </w:rPr>
        </w:r>
        <w:r w:rsidRPr="00ED1F26">
          <w:rPr>
            <w:noProof/>
            <w:webHidden/>
          </w:rPr>
          <w:fldChar w:fldCharType="separate"/>
        </w:r>
        <w:r w:rsidR="00F9787C">
          <w:rPr>
            <w:noProof/>
            <w:webHidden/>
          </w:rPr>
          <w:t>4</w:t>
        </w:r>
        <w:r w:rsidRPr="00ED1F26">
          <w:rPr>
            <w:noProof/>
            <w:webHidden/>
          </w:rPr>
          <w:fldChar w:fldCharType="end"/>
        </w:r>
      </w:hyperlink>
    </w:p>
    <w:p w14:paraId="23DAE81B" w14:textId="676A7644" w:rsidR="00CA4B37" w:rsidRPr="00ED1F26" w:rsidRDefault="00CA4B37" w:rsidP="00D82659">
      <w:pPr>
        <w:pStyle w:val="Spistreci1"/>
        <w:rPr>
          <w:rFonts w:eastAsiaTheme="minorEastAsia"/>
          <w:noProof/>
          <w:lang w:eastAsia="pl-PL"/>
        </w:rPr>
      </w:pPr>
      <w:hyperlink w:anchor="_Toc62106392" w:history="1">
        <w:r w:rsidRPr="00ED1F26">
          <w:rPr>
            <w:rStyle w:val="Hipercze"/>
            <w:rFonts w:ascii="Arial" w:hAnsi="Arial" w:cs="Arial"/>
            <w:noProof/>
          </w:rPr>
          <w:t>12.</w:t>
        </w:r>
        <w:r w:rsidRPr="00ED1F26">
          <w:rPr>
            <w:rFonts w:eastAsiaTheme="minorEastAsia"/>
            <w:noProof/>
            <w:lang w:eastAsia="pl-PL"/>
          </w:rPr>
          <w:tab/>
        </w:r>
        <w:r w:rsidRPr="00ED1F26">
          <w:rPr>
            <w:rStyle w:val="Hipercze"/>
            <w:rFonts w:ascii="Arial" w:hAnsi="Arial" w:cs="Arial"/>
            <w:noProof/>
          </w:rPr>
          <w:t>Prawo opcji</w:t>
        </w:r>
        <w:r w:rsidRPr="00ED1F26">
          <w:rPr>
            <w:noProof/>
            <w:webHidden/>
          </w:rPr>
          <w:tab/>
        </w:r>
        <w:r w:rsidRPr="00ED1F26">
          <w:rPr>
            <w:noProof/>
            <w:webHidden/>
          </w:rPr>
          <w:fldChar w:fldCharType="begin"/>
        </w:r>
        <w:r w:rsidRPr="00ED1F26">
          <w:rPr>
            <w:noProof/>
            <w:webHidden/>
          </w:rPr>
          <w:instrText xml:space="preserve"> PAGEREF _Toc62106392 \h </w:instrText>
        </w:r>
        <w:r w:rsidRPr="00ED1F26">
          <w:rPr>
            <w:noProof/>
            <w:webHidden/>
          </w:rPr>
        </w:r>
        <w:r w:rsidRPr="00ED1F26">
          <w:rPr>
            <w:noProof/>
            <w:webHidden/>
          </w:rPr>
          <w:fldChar w:fldCharType="separate"/>
        </w:r>
        <w:r w:rsidR="00F9787C">
          <w:rPr>
            <w:noProof/>
            <w:webHidden/>
          </w:rPr>
          <w:t>4</w:t>
        </w:r>
        <w:r w:rsidRPr="00ED1F26">
          <w:rPr>
            <w:noProof/>
            <w:webHidden/>
          </w:rPr>
          <w:fldChar w:fldCharType="end"/>
        </w:r>
      </w:hyperlink>
    </w:p>
    <w:p w14:paraId="20071838" w14:textId="36D8A9D4" w:rsidR="00CA4B37" w:rsidRPr="00ED1F26" w:rsidRDefault="00CA4B37" w:rsidP="00D82659">
      <w:pPr>
        <w:pStyle w:val="Spistreci1"/>
        <w:rPr>
          <w:rFonts w:eastAsiaTheme="minorEastAsia"/>
          <w:noProof/>
          <w:lang w:eastAsia="pl-PL"/>
        </w:rPr>
      </w:pPr>
      <w:hyperlink w:anchor="_Toc62106393" w:history="1">
        <w:r w:rsidRPr="00ED1F26">
          <w:rPr>
            <w:rStyle w:val="Hipercze"/>
            <w:rFonts w:ascii="Arial" w:hAnsi="Arial" w:cs="Arial"/>
            <w:noProof/>
          </w:rPr>
          <w:t>13.</w:t>
        </w:r>
        <w:r w:rsidRPr="00ED1F26">
          <w:rPr>
            <w:rFonts w:eastAsiaTheme="minorEastAsia"/>
            <w:noProof/>
            <w:lang w:eastAsia="pl-PL"/>
          </w:rPr>
          <w:tab/>
        </w:r>
        <w:r w:rsidRPr="00ED1F26">
          <w:rPr>
            <w:rStyle w:val="Hipercze"/>
            <w:rFonts w:ascii="Arial" w:hAnsi="Arial" w:cs="Arial"/>
            <w:noProof/>
          </w:rPr>
          <w:t>Podwykonawcy</w:t>
        </w:r>
        <w:r w:rsidRPr="00ED1F26">
          <w:rPr>
            <w:noProof/>
            <w:webHidden/>
          </w:rPr>
          <w:tab/>
        </w:r>
        <w:r w:rsidRPr="00ED1F26">
          <w:rPr>
            <w:noProof/>
            <w:webHidden/>
          </w:rPr>
          <w:fldChar w:fldCharType="begin"/>
        </w:r>
        <w:r w:rsidRPr="00ED1F26">
          <w:rPr>
            <w:noProof/>
            <w:webHidden/>
          </w:rPr>
          <w:instrText xml:space="preserve"> PAGEREF _Toc62106393 \h </w:instrText>
        </w:r>
        <w:r w:rsidRPr="00ED1F26">
          <w:rPr>
            <w:noProof/>
            <w:webHidden/>
          </w:rPr>
        </w:r>
        <w:r w:rsidRPr="00ED1F26">
          <w:rPr>
            <w:noProof/>
            <w:webHidden/>
          </w:rPr>
          <w:fldChar w:fldCharType="separate"/>
        </w:r>
        <w:r w:rsidR="00F9787C">
          <w:rPr>
            <w:noProof/>
            <w:webHidden/>
          </w:rPr>
          <w:t>4</w:t>
        </w:r>
        <w:r w:rsidRPr="00ED1F26">
          <w:rPr>
            <w:noProof/>
            <w:webHidden/>
          </w:rPr>
          <w:fldChar w:fldCharType="end"/>
        </w:r>
      </w:hyperlink>
    </w:p>
    <w:p w14:paraId="4B38EFF7" w14:textId="3499472A" w:rsidR="00CA4B37" w:rsidRPr="00ED1F26" w:rsidRDefault="00CA4B37" w:rsidP="00D82659">
      <w:pPr>
        <w:pStyle w:val="Spistreci1"/>
        <w:rPr>
          <w:rFonts w:eastAsiaTheme="minorEastAsia"/>
          <w:noProof/>
          <w:lang w:eastAsia="pl-PL"/>
        </w:rPr>
      </w:pPr>
      <w:hyperlink w:anchor="_Toc62106394" w:history="1">
        <w:r w:rsidRPr="00ED1F26">
          <w:rPr>
            <w:rStyle w:val="Hipercze"/>
            <w:rFonts w:ascii="Arial" w:hAnsi="Arial" w:cs="Arial"/>
            <w:noProof/>
          </w:rPr>
          <w:t>14.</w:t>
        </w:r>
        <w:r w:rsidRPr="00ED1F26">
          <w:rPr>
            <w:rFonts w:eastAsiaTheme="minorEastAsia"/>
            <w:noProof/>
            <w:lang w:eastAsia="pl-PL"/>
          </w:rPr>
          <w:tab/>
        </w:r>
        <w:r w:rsidRPr="00ED1F26">
          <w:rPr>
            <w:rStyle w:val="Hipercze"/>
            <w:rFonts w:ascii="Arial" w:hAnsi="Arial" w:cs="Arial"/>
            <w:noProof/>
          </w:rPr>
          <w:t>Zamówienia podobne</w:t>
        </w:r>
        <w:r w:rsidRPr="00ED1F26">
          <w:rPr>
            <w:noProof/>
            <w:webHidden/>
          </w:rPr>
          <w:tab/>
        </w:r>
        <w:r w:rsidRPr="00ED1F26">
          <w:rPr>
            <w:noProof/>
            <w:webHidden/>
          </w:rPr>
          <w:fldChar w:fldCharType="begin"/>
        </w:r>
        <w:r w:rsidRPr="00ED1F26">
          <w:rPr>
            <w:noProof/>
            <w:webHidden/>
          </w:rPr>
          <w:instrText xml:space="preserve"> PAGEREF _Toc62106394 \h </w:instrText>
        </w:r>
        <w:r w:rsidRPr="00ED1F26">
          <w:rPr>
            <w:noProof/>
            <w:webHidden/>
          </w:rPr>
        </w:r>
        <w:r w:rsidRPr="00ED1F26">
          <w:rPr>
            <w:noProof/>
            <w:webHidden/>
          </w:rPr>
          <w:fldChar w:fldCharType="separate"/>
        </w:r>
        <w:r w:rsidR="00F9787C">
          <w:rPr>
            <w:noProof/>
            <w:webHidden/>
          </w:rPr>
          <w:t>4</w:t>
        </w:r>
        <w:r w:rsidRPr="00ED1F26">
          <w:rPr>
            <w:noProof/>
            <w:webHidden/>
          </w:rPr>
          <w:fldChar w:fldCharType="end"/>
        </w:r>
      </w:hyperlink>
    </w:p>
    <w:p w14:paraId="625AA57A" w14:textId="35BA129A" w:rsidR="00CA4B37" w:rsidRPr="00ED1F26" w:rsidRDefault="00CA4B37" w:rsidP="00D82659">
      <w:pPr>
        <w:pStyle w:val="Spistreci1"/>
        <w:rPr>
          <w:rFonts w:eastAsiaTheme="minorEastAsia"/>
          <w:noProof/>
          <w:lang w:eastAsia="pl-PL"/>
        </w:rPr>
      </w:pPr>
      <w:hyperlink w:anchor="_Toc62106395" w:history="1">
        <w:r w:rsidRPr="00ED1F26">
          <w:rPr>
            <w:rStyle w:val="Hipercze"/>
            <w:rFonts w:ascii="Arial" w:hAnsi="Arial" w:cs="Arial"/>
            <w:noProof/>
          </w:rPr>
          <w:t>15.</w:t>
        </w:r>
        <w:r w:rsidRPr="00ED1F26">
          <w:rPr>
            <w:rFonts w:eastAsiaTheme="minorEastAsia"/>
            <w:noProof/>
            <w:lang w:eastAsia="pl-PL"/>
          </w:rPr>
          <w:tab/>
        </w:r>
        <w:r w:rsidRPr="00ED1F26">
          <w:rPr>
            <w:rStyle w:val="Hipercze"/>
            <w:rFonts w:ascii="Arial" w:hAnsi="Arial" w:cs="Arial"/>
            <w:noProof/>
          </w:rPr>
          <w:t>Uwagi końcowe</w:t>
        </w:r>
        <w:r w:rsidRPr="00ED1F26">
          <w:rPr>
            <w:noProof/>
            <w:webHidden/>
          </w:rPr>
          <w:tab/>
        </w:r>
        <w:r w:rsidRPr="00ED1F26">
          <w:rPr>
            <w:noProof/>
            <w:webHidden/>
          </w:rPr>
          <w:fldChar w:fldCharType="begin"/>
        </w:r>
        <w:r w:rsidRPr="00ED1F26">
          <w:rPr>
            <w:noProof/>
            <w:webHidden/>
          </w:rPr>
          <w:instrText xml:space="preserve"> PAGEREF _Toc62106395 \h </w:instrText>
        </w:r>
        <w:r w:rsidRPr="00ED1F26">
          <w:rPr>
            <w:noProof/>
            <w:webHidden/>
          </w:rPr>
        </w:r>
        <w:r w:rsidRPr="00ED1F26">
          <w:rPr>
            <w:noProof/>
            <w:webHidden/>
          </w:rPr>
          <w:fldChar w:fldCharType="separate"/>
        </w:r>
        <w:r w:rsidR="00F9787C">
          <w:rPr>
            <w:noProof/>
            <w:webHidden/>
          </w:rPr>
          <w:t>4</w:t>
        </w:r>
        <w:r w:rsidRPr="00ED1F26">
          <w:rPr>
            <w:noProof/>
            <w:webHidden/>
          </w:rPr>
          <w:fldChar w:fldCharType="end"/>
        </w:r>
      </w:hyperlink>
    </w:p>
    <w:p w14:paraId="4A8B35DA" w14:textId="47B4381B" w:rsidR="00CA4B37" w:rsidRPr="00ED1F26" w:rsidRDefault="00CA4B37" w:rsidP="00D82659">
      <w:pPr>
        <w:pStyle w:val="Spistreci1"/>
        <w:rPr>
          <w:rFonts w:eastAsiaTheme="minorEastAsia"/>
          <w:noProof/>
          <w:lang w:eastAsia="pl-PL"/>
        </w:rPr>
      </w:pPr>
      <w:hyperlink w:anchor="_Toc62106396" w:history="1">
        <w:r w:rsidRPr="00ED1F26">
          <w:rPr>
            <w:rStyle w:val="Hipercze"/>
            <w:rFonts w:ascii="Arial" w:hAnsi="Arial" w:cs="Arial"/>
            <w:noProof/>
          </w:rPr>
          <w:t>16.</w:t>
        </w:r>
        <w:r w:rsidRPr="00ED1F26">
          <w:rPr>
            <w:rFonts w:eastAsiaTheme="minorEastAsia"/>
            <w:noProof/>
            <w:lang w:eastAsia="pl-PL"/>
          </w:rPr>
          <w:tab/>
        </w:r>
        <w:r w:rsidRPr="00ED1F26">
          <w:rPr>
            <w:rStyle w:val="Hipercze"/>
            <w:rFonts w:ascii="Arial" w:hAnsi="Arial" w:cs="Arial"/>
            <w:noProof/>
          </w:rPr>
          <w:t>Załączniki</w:t>
        </w:r>
        <w:r w:rsidRPr="00ED1F26">
          <w:rPr>
            <w:noProof/>
            <w:webHidden/>
          </w:rPr>
          <w:tab/>
        </w:r>
        <w:r w:rsidRPr="00ED1F26">
          <w:rPr>
            <w:noProof/>
            <w:webHidden/>
          </w:rPr>
          <w:fldChar w:fldCharType="begin"/>
        </w:r>
        <w:r w:rsidRPr="00ED1F26">
          <w:rPr>
            <w:noProof/>
            <w:webHidden/>
          </w:rPr>
          <w:instrText xml:space="preserve"> PAGEREF _Toc62106396 \h </w:instrText>
        </w:r>
        <w:r w:rsidRPr="00ED1F26">
          <w:rPr>
            <w:noProof/>
            <w:webHidden/>
          </w:rPr>
        </w:r>
        <w:r w:rsidRPr="00ED1F26">
          <w:rPr>
            <w:noProof/>
            <w:webHidden/>
          </w:rPr>
          <w:fldChar w:fldCharType="separate"/>
        </w:r>
        <w:r w:rsidR="00F9787C">
          <w:rPr>
            <w:noProof/>
            <w:webHidden/>
          </w:rPr>
          <w:t>4</w:t>
        </w:r>
        <w:r w:rsidRPr="00ED1F26">
          <w:rPr>
            <w:noProof/>
            <w:webHidden/>
          </w:rPr>
          <w:fldChar w:fldCharType="end"/>
        </w:r>
      </w:hyperlink>
    </w:p>
    <w:p w14:paraId="599DC1B0" w14:textId="77777777" w:rsidR="00AC6321" w:rsidRPr="00ED1F26" w:rsidRDefault="00AC6321" w:rsidP="00E71042">
      <w:pPr>
        <w:spacing w:after="0" w:line="360" w:lineRule="auto"/>
        <w:rPr>
          <w:rFonts w:ascii="Arial" w:hAnsi="Arial" w:cs="Arial"/>
        </w:rPr>
      </w:pPr>
      <w:r w:rsidRPr="00ED1F26">
        <w:rPr>
          <w:rFonts w:ascii="Arial" w:hAnsi="Arial" w:cs="Arial"/>
          <w:b/>
          <w:bCs/>
        </w:rPr>
        <w:fldChar w:fldCharType="end"/>
      </w:r>
    </w:p>
    <w:p w14:paraId="141C6072" w14:textId="77777777" w:rsidR="00037DE9" w:rsidRPr="00ED1F26" w:rsidRDefault="00037DE9" w:rsidP="00FA72E1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  <w:lang w:eastAsia="hi-IN" w:bidi="hi-IN"/>
        </w:rPr>
      </w:pPr>
      <w:r w:rsidRPr="00ED1F26">
        <w:rPr>
          <w:rFonts w:ascii="Arial" w:hAnsi="Arial" w:cs="Arial"/>
        </w:rPr>
        <w:br w:type="page"/>
      </w:r>
      <w:bookmarkStart w:id="0" w:name="_Toc62106381"/>
      <w:r w:rsidRPr="00ED1F26">
        <w:rPr>
          <w:rFonts w:ascii="Arial" w:hAnsi="Arial" w:cs="Arial"/>
          <w:lang w:eastAsia="hi-IN" w:bidi="hi-IN"/>
        </w:rPr>
        <w:lastRenderedPageBreak/>
        <w:t>Wykaz użytych pojęć</w:t>
      </w:r>
      <w:bookmarkEnd w:id="0"/>
    </w:p>
    <w:p w14:paraId="1FACB149" w14:textId="77777777" w:rsidR="000818DA" w:rsidRPr="004161B4" w:rsidRDefault="000818DA" w:rsidP="00FA72E1">
      <w:pPr>
        <w:spacing w:after="0"/>
        <w:rPr>
          <w:rFonts w:ascii="Arial" w:eastAsia="Times New Roman" w:hAnsi="Arial" w:cs="Arial"/>
          <w:kern w:val="1"/>
          <w:sz w:val="2"/>
          <w:lang w:eastAsia="hi-IN" w:bidi="hi-IN"/>
        </w:rPr>
      </w:pPr>
    </w:p>
    <w:p w14:paraId="3F19F604" w14:textId="77777777" w:rsidR="00037DE9" w:rsidRPr="0035462F" w:rsidRDefault="00037DE9" w:rsidP="00FA72E1">
      <w:pPr>
        <w:spacing w:after="0"/>
        <w:rPr>
          <w:rFonts w:ascii="Arial" w:hAnsi="Arial" w:cs="Arial"/>
          <w:sz w:val="24"/>
          <w:szCs w:val="24"/>
        </w:rPr>
      </w:pPr>
      <w:r w:rsidRPr="0035462F">
        <w:rPr>
          <w:rFonts w:ascii="Arial" w:hAnsi="Arial" w:cs="Arial"/>
          <w:b/>
          <w:sz w:val="24"/>
          <w:szCs w:val="24"/>
        </w:rPr>
        <w:t>OPZ</w:t>
      </w:r>
      <w:r w:rsidRPr="0035462F">
        <w:rPr>
          <w:rFonts w:ascii="Arial" w:hAnsi="Arial" w:cs="Arial"/>
          <w:sz w:val="24"/>
          <w:szCs w:val="24"/>
        </w:rPr>
        <w:t xml:space="preserve"> – Opis Przedmiotu Zamówienia</w:t>
      </w:r>
    </w:p>
    <w:p w14:paraId="61FFCFA4" w14:textId="77777777" w:rsidR="00F56976" w:rsidRPr="0035462F" w:rsidRDefault="00F56976" w:rsidP="00FA72E1">
      <w:pPr>
        <w:spacing w:after="0"/>
        <w:rPr>
          <w:rFonts w:ascii="Arial" w:hAnsi="Arial" w:cs="Arial"/>
          <w:sz w:val="24"/>
          <w:szCs w:val="24"/>
        </w:rPr>
      </w:pPr>
    </w:p>
    <w:p w14:paraId="2DCDBEC4" w14:textId="77777777" w:rsidR="00037DE9" w:rsidRPr="0035462F" w:rsidRDefault="00037DE9" w:rsidP="00FA72E1">
      <w:pPr>
        <w:spacing w:after="0"/>
        <w:rPr>
          <w:rFonts w:ascii="Arial" w:hAnsi="Arial" w:cs="Arial"/>
          <w:sz w:val="24"/>
          <w:szCs w:val="24"/>
        </w:rPr>
      </w:pPr>
      <w:r w:rsidRPr="0035462F">
        <w:rPr>
          <w:rFonts w:ascii="Arial" w:hAnsi="Arial" w:cs="Arial"/>
          <w:b/>
          <w:sz w:val="24"/>
          <w:szCs w:val="24"/>
        </w:rPr>
        <w:t>Wykonawca</w:t>
      </w:r>
      <w:r w:rsidRPr="0035462F">
        <w:rPr>
          <w:rFonts w:ascii="Arial" w:hAnsi="Arial" w:cs="Arial"/>
          <w:sz w:val="24"/>
          <w:szCs w:val="24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491C262A" w14:textId="77777777" w:rsidR="00F56976" w:rsidRPr="0035462F" w:rsidRDefault="00F56976" w:rsidP="00FA72E1">
      <w:pPr>
        <w:spacing w:after="0"/>
        <w:rPr>
          <w:rFonts w:ascii="Arial" w:hAnsi="Arial" w:cs="Arial"/>
          <w:sz w:val="24"/>
          <w:szCs w:val="24"/>
        </w:rPr>
      </w:pPr>
    </w:p>
    <w:p w14:paraId="57F1059A" w14:textId="77777777" w:rsidR="00CA4B37" w:rsidRPr="0035462F" w:rsidRDefault="00037DE9" w:rsidP="00FA72E1">
      <w:pPr>
        <w:spacing w:after="0"/>
        <w:rPr>
          <w:rFonts w:ascii="Arial" w:hAnsi="Arial" w:cs="Arial"/>
          <w:sz w:val="24"/>
          <w:szCs w:val="24"/>
        </w:rPr>
      </w:pPr>
      <w:r w:rsidRPr="0035462F">
        <w:rPr>
          <w:rFonts w:ascii="Arial" w:hAnsi="Arial" w:cs="Arial"/>
          <w:b/>
          <w:sz w:val="24"/>
          <w:szCs w:val="24"/>
        </w:rPr>
        <w:t>Zamawiający</w:t>
      </w:r>
      <w:r w:rsidRPr="0035462F">
        <w:rPr>
          <w:rFonts w:ascii="Arial" w:hAnsi="Arial" w:cs="Arial"/>
          <w:sz w:val="24"/>
          <w:szCs w:val="24"/>
        </w:rPr>
        <w:t xml:space="preserve"> – PKP Polskie Linie Kolejowe S.A.</w:t>
      </w:r>
      <w:r w:rsidR="00CA4B37" w:rsidRPr="0035462F">
        <w:rPr>
          <w:rFonts w:ascii="Arial" w:hAnsi="Arial" w:cs="Arial"/>
          <w:sz w:val="24"/>
          <w:szCs w:val="24"/>
        </w:rPr>
        <w:t xml:space="preserve"> Zakład Linii Kolejowych w Wałbrzychu </w:t>
      </w:r>
      <w:r w:rsidR="00CA4B37" w:rsidRPr="0035462F">
        <w:rPr>
          <w:rFonts w:ascii="Arial" w:hAnsi="Arial" w:cs="Arial"/>
          <w:sz w:val="24"/>
          <w:szCs w:val="24"/>
        </w:rPr>
        <w:br/>
        <w:t>58-302 Wałbrzych ul. Parkowa 9</w:t>
      </w:r>
    </w:p>
    <w:p w14:paraId="5470D7CF" w14:textId="77777777" w:rsidR="00D82659" w:rsidRPr="00ED1F26" w:rsidRDefault="00D82659" w:rsidP="00FA72E1">
      <w:pPr>
        <w:spacing w:after="0"/>
        <w:rPr>
          <w:rFonts w:ascii="Arial" w:hAnsi="Arial" w:cs="Arial"/>
        </w:rPr>
      </w:pPr>
    </w:p>
    <w:p w14:paraId="08140B80" w14:textId="77777777" w:rsidR="00037DE9" w:rsidRPr="004161B4" w:rsidRDefault="00037DE9" w:rsidP="00FA72E1">
      <w:pPr>
        <w:spacing w:after="0"/>
        <w:rPr>
          <w:rFonts w:ascii="Arial" w:hAnsi="Arial" w:cs="Arial"/>
          <w:sz w:val="12"/>
        </w:rPr>
      </w:pPr>
    </w:p>
    <w:p w14:paraId="0409E52D" w14:textId="77777777" w:rsidR="007142F8" w:rsidRPr="00ED1F26" w:rsidRDefault="007142F8" w:rsidP="00FA72E1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</w:rPr>
      </w:pPr>
      <w:bookmarkStart w:id="1" w:name="_Toc62106382"/>
      <w:r w:rsidRPr="00ED1F26">
        <w:rPr>
          <w:rFonts w:ascii="Arial" w:hAnsi="Arial" w:cs="Arial"/>
        </w:rPr>
        <w:t>Ogólne informacje o przedmiocie zamówienia</w:t>
      </w:r>
      <w:bookmarkEnd w:id="1"/>
    </w:p>
    <w:p w14:paraId="0AA9A141" w14:textId="77777777" w:rsidR="00D82659" w:rsidRPr="0035462F" w:rsidRDefault="00BE292E" w:rsidP="00FA72E1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35462F">
        <w:rPr>
          <w:rFonts w:ascii="Arial" w:eastAsia="Times New Roman" w:hAnsi="Arial" w:cs="Arial"/>
          <w:sz w:val="24"/>
          <w:szCs w:val="24"/>
          <w:lang w:eastAsia="pl-PL"/>
        </w:rPr>
        <w:t xml:space="preserve">Płozy hamulcowe </w:t>
      </w:r>
      <w:r w:rsidR="00D67DBD" w:rsidRPr="0035462F">
        <w:rPr>
          <w:rFonts w:ascii="Arial" w:eastAsia="Times New Roman" w:hAnsi="Arial" w:cs="Arial"/>
          <w:sz w:val="24"/>
          <w:szCs w:val="24"/>
          <w:lang w:eastAsia="pl-PL"/>
        </w:rPr>
        <w:t xml:space="preserve">PL3 </w:t>
      </w:r>
      <w:r w:rsidR="0011436D" w:rsidRPr="0035462F">
        <w:rPr>
          <w:rFonts w:ascii="Arial" w:eastAsia="Times New Roman" w:hAnsi="Arial" w:cs="Arial"/>
          <w:sz w:val="24"/>
          <w:szCs w:val="24"/>
          <w:lang w:eastAsia="pl-PL"/>
        </w:rPr>
        <w:t xml:space="preserve">uniwersalne </w:t>
      </w:r>
      <w:r w:rsidR="00D67DBD" w:rsidRPr="0035462F">
        <w:rPr>
          <w:rFonts w:ascii="Arial" w:eastAsia="Times New Roman" w:hAnsi="Arial" w:cs="Arial"/>
          <w:sz w:val="24"/>
          <w:szCs w:val="24"/>
          <w:lang w:eastAsia="pl-PL"/>
        </w:rPr>
        <w:t xml:space="preserve">koloru pomarańczowego do szyn typu S42, S49, S60 wykonane wg normy BN-76/9311-05 fabrycznie nowe, oryginalne </w:t>
      </w:r>
      <w:r w:rsidR="0011436D" w:rsidRPr="0035462F">
        <w:rPr>
          <w:rFonts w:ascii="Arial" w:eastAsia="Times New Roman" w:hAnsi="Arial" w:cs="Arial"/>
          <w:sz w:val="24"/>
          <w:szCs w:val="24"/>
          <w:lang w:eastAsia="pl-PL"/>
        </w:rPr>
        <w:t>(</w:t>
      </w:r>
      <w:r w:rsidR="00D67DBD" w:rsidRPr="0035462F">
        <w:rPr>
          <w:rFonts w:ascii="Arial" w:eastAsia="Times New Roman" w:hAnsi="Arial" w:cs="Arial"/>
          <w:sz w:val="24"/>
          <w:szCs w:val="24"/>
          <w:lang w:eastAsia="pl-PL"/>
        </w:rPr>
        <w:t>do produkcj</w:t>
      </w:r>
      <w:r w:rsidR="0011436D" w:rsidRPr="0035462F">
        <w:rPr>
          <w:rFonts w:ascii="Arial" w:eastAsia="Times New Roman" w:hAnsi="Arial" w:cs="Arial"/>
          <w:sz w:val="24"/>
          <w:szCs w:val="24"/>
          <w:lang w:eastAsia="pl-PL"/>
        </w:rPr>
        <w:t xml:space="preserve">i których nie </w:t>
      </w:r>
      <w:r w:rsidR="00D67DBD" w:rsidRPr="0035462F">
        <w:rPr>
          <w:rFonts w:ascii="Arial" w:eastAsia="Times New Roman" w:hAnsi="Arial" w:cs="Arial"/>
          <w:sz w:val="24"/>
          <w:szCs w:val="24"/>
          <w:lang w:eastAsia="pl-PL"/>
        </w:rPr>
        <w:t>użyto składników poprzednio eksploatowanych</w:t>
      </w:r>
      <w:r w:rsidR="0011436D" w:rsidRPr="0035462F">
        <w:rPr>
          <w:rFonts w:ascii="Arial" w:eastAsia="Times New Roman" w:hAnsi="Arial" w:cs="Arial"/>
          <w:sz w:val="24"/>
          <w:szCs w:val="24"/>
          <w:lang w:eastAsia="pl-PL"/>
        </w:rPr>
        <w:t xml:space="preserve"> bądź</w:t>
      </w:r>
      <w:r w:rsidR="00D67DBD" w:rsidRPr="0035462F">
        <w:rPr>
          <w:rFonts w:ascii="Arial" w:eastAsia="Times New Roman" w:hAnsi="Arial" w:cs="Arial"/>
          <w:sz w:val="24"/>
          <w:szCs w:val="24"/>
          <w:lang w:eastAsia="pl-PL"/>
        </w:rPr>
        <w:t xml:space="preserve"> przerabianych</w:t>
      </w:r>
      <w:r w:rsidR="0011436D" w:rsidRPr="0035462F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D67DBD" w:rsidRPr="0035462F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89BED0B" w14:textId="77777777" w:rsidR="008A5824" w:rsidRPr="00ED1F26" w:rsidRDefault="0011436D" w:rsidP="00FA72E1">
      <w:pPr>
        <w:spacing w:after="0"/>
        <w:rPr>
          <w:rFonts w:ascii="Arial" w:hAnsi="Arial" w:cs="Arial"/>
          <w:color w:val="FF0000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00E17BD8" w14:textId="77777777" w:rsidR="00037DE9" w:rsidRPr="00ED1F26" w:rsidRDefault="00037DE9" w:rsidP="00260F5E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</w:rPr>
      </w:pPr>
      <w:bookmarkStart w:id="2" w:name="_Toc62106383"/>
      <w:r w:rsidRPr="00ED1F26">
        <w:rPr>
          <w:rFonts w:ascii="Arial" w:hAnsi="Arial" w:cs="Arial"/>
        </w:rPr>
        <w:t>Rodzaj zamawianego asortymentu</w:t>
      </w:r>
      <w:bookmarkEnd w:id="2"/>
    </w:p>
    <w:p w14:paraId="6558AD76" w14:textId="77777777" w:rsidR="00037DE9" w:rsidRPr="0035462F" w:rsidRDefault="00BE292E" w:rsidP="00260F5E">
      <w:pPr>
        <w:rPr>
          <w:rFonts w:ascii="Arial" w:hAnsi="Arial" w:cs="Arial"/>
          <w:sz w:val="24"/>
          <w:szCs w:val="24"/>
        </w:rPr>
      </w:pPr>
      <w:r w:rsidRPr="0035462F">
        <w:rPr>
          <w:rFonts w:ascii="Arial" w:hAnsi="Arial" w:cs="Arial"/>
          <w:sz w:val="24"/>
          <w:szCs w:val="24"/>
        </w:rPr>
        <w:t xml:space="preserve">Płozy hamulcowe uniwersalne PL3 pomarańczowe </w:t>
      </w:r>
      <w:r w:rsidR="009F48E7" w:rsidRPr="0035462F">
        <w:rPr>
          <w:rFonts w:ascii="Arial" w:hAnsi="Arial" w:cs="Arial"/>
          <w:sz w:val="24"/>
          <w:szCs w:val="24"/>
        </w:rPr>
        <w:t xml:space="preserve">w ilości </w:t>
      </w:r>
      <w:r w:rsidR="00B43B10">
        <w:rPr>
          <w:rFonts w:ascii="Arial" w:hAnsi="Arial" w:cs="Arial"/>
          <w:sz w:val="24"/>
          <w:szCs w:val="24"/>
        </w:rPr>
        <w:t>2</w:t>
      </w:r>
      <w:r w:rsidR="009F48E7" w:rsidRPr="0035462F">
        <w:rPr>
          <w:rFonts w:ascii="Arial" w:hAnsi="Arial" w:cs="Arial"/>
          <w:sz w:val="24"/>
          <w:szCs w:val="24"/>
        </w:rPr>
        <w:t>0 sztuk</w:t>
      </w:r>
      <w:r w:rsidR="00D82659" w:rsidRPr="0035462F">
        <w:rPr>
          <w:rFonts w:ascii="Arial" w:hAnsi="Arial" w:cs="Arial"/>
          <w:sz w:val="24"/>
          <w:szCs w:val="24"/>
        </w:rPr>
        <w:t>.</w:t>
      </w:r>
    </w:p>
    <w:p w14:paraId="16037737" w14:textId="77777777" w:rsidR="00D82659" w:rsidRPr="00FA72E1" w:rsidRDefault="00D82659" w:rsidP="00260F5E">
      <w:pPr>
        <w:rPr>
          <w:rFonts w:ascii="Arial" w:hAnsi="Arial" w:cs="Arial"/>
        </w:rPr>
      </w:pPr>
    </w:p>
    <w:p w14:paraId="1E0134C7" w14:textId="77777777" w:rsidR="007142F8" w:rsidRPr="008A5824" w:rsidRDefault="00037DE9" w:rsidP="00260F5E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</w:rPr>
      </w:pPr>
      <w:bookmarkStart w:id="3" w:name="_Toc62106384"/>
      <w:r w:rsidRPr="00ED1F26">
        <w:rPr>
          <w:rFonts w:ascii="Arial" w:hAnsi="Arial" w:cs="Arial"/>
        </w:rPr>
        <w:t>Miejsce realizacji zamówienia</w:t>
      </w:r>
      <w:bookmarkEnd w:id="3"/>
    </w:p>
    <w:p w14:paraId="2F5267D2" w14:textId="77777777" w:rsidR="007142F8" w:rsidRPr="0035462F" w:rsidRDefault="00227A4C" w:rsidP="00FA72E1">
      <w:pPr>
        <w:spacing w:after="0"/>
        <w:rPr>
          <w:rFonts w:ascii="Arial" w:hAnsi="Arial" w:cs="Arial"/>
          <w:sz w:val="24"/>
          <w:szCs w:val="24"/>
        </w:rPr>
      </w:pPr>
      <w:r w:rsidRPr="0035462F">
        <w:rPr>
          <w:rFonts w:ascii="Arial" w:hAnsi="Arial" w:cs="Arial"/>
          <w:sz w:val="24"/>
          <w:szCs w:val="24"/>
        </w:rPr>
        <w:t xml:space="preserve">PKP Polskie Linie Kolejowe S.A. magazyn Sekcji Eksploatacji </w:t>
      </w:r>
      <w:r w:rsidR="0083336F">
        <w:rPr>
          <w:rFonts w:ascii="Arial" w:hAnsi="Arial" w:cs="Arial"/>
          <w:sz w:val="24"/>
          <w:szCs w:val="24"/>
        </w:rPr>
        <w:t>Kłodzko</w:t>
      </w:r>
      <w:r w:rsidRPr="0035462F">
        <w:rPr>
          <w:rFonts w:ascii="Arial" w:hAnsi="Arial" w:cs="Arial"/>
          <w:sz w:val="24"/>
          <w:szCs w:val="24"/>
        </w:rPr>
        <w:t xml:space="preserve"> ul. </w:t>
      </w:r>
      <w:r w:rsidR="0083336F">
        <w:rPr>
          <w:rFonts w:ascii="Arial" w:hAnsi="Arial" w:cs="Arial"/>
          <w:sz w:val="24"/>
          <w:szCs w:val="24"/>
        </w:rPr>
        <w:t>Szpitalna</w:t>
      </w:r>
      <w:r w:rsidRPr="0035462F">
        <w:rPr>
          <w:rFonts w:ascii="Arial" w:hAnsi="Arial" w:cs="Arial"/>
          <w:sz w:val="24"/>
          <w:szCs w:val="24"/>
        </w:rPr>
        <w:t xml:space="preserve"> 1</w:t>
      </w:r>
      <w:r w:rsidR="00D82659" w:rsidRPr="0035462F">
        <w:rPr>
          <w:rFonts w:ascii="Arial" w:hAnsi="Arial" w:cs="Arial"/>
          <w:sz w:val="24"/>
          <w:szCs w:val="24"/>
        </w:rPr>
        <w:t>.</w:t>
      </w:r>
    </w:p>
    <w:p w14:paraId="0765BF9B" w14:textId="77777777" w:rsidR="00D82659" w:rsidRPr="00FA72E1" w:rsidRDefault="00D82659" w:rsidP="00FA72E1">
      <w:pPr>
        <w:spacing w:after="0"/>
        <w:rPr>
          <w:rFonts w:ascii="Arial" w:hAnsi="Arial" w:cs="Arial"/>
        </w:rPr>
      </w:pPr>
    </w:p>
    <w:p w14:paraId="65744864" w14:textId="77777777" w:rsidR="007142F8" w:rsidRPr="008A5824" w:rsidRDefault="00037DE9" w:rsidP="00FA72E1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  <w:lang w:eastAsia="hi-IN" w:bidi="hi-IN"/>
        </w:rPr>
      </w:pPr>
      <w:bookmarkStart w:id="4" w:name="_Toc62106385"/>
      <w:r w:rsidRPr="00ED1F26">
        <w:rPr>
          <w:rFonts w:ascii="Arial" w:hAnsi="Arial" w:cs="Arial"/>
          <w:lang w:eastAsia="hi-IN" w:bidi="hi-IN"/>
        </w:rPr>
        <w:t>Harmonogram realizacji zamówienia</w:t>
      </w:r>
      <w:bookmarkEnd w:id="4"/>
    </w:p>
    <w:p w14:paraId="390A0F2D" w14:textId="77777777" w:rsidR="007142F8" w:rsidRPr="0035462F" w:rsidRDefault="00EC2854" w:rsidP="00FA72E1">
      <w:pPr>
        <w:spacing w:after="0"/>
        <w:rPr>
          <w:rFonts w:ascii="Arial" w:eastAsia="Times New Roman" w:hAnsi="Arial" w:cs="Arial"/>
          <w:kern w:val="1"/>
          <w:sz w:val="24"/>
          <w:szCs w:val="24"/>
          <w:lang w:eastAsia="hi-IN" w:bidi="hi-IN"/>
        </w:rPr>
      </w:pPr>
      <w:r w:rsidRPr="0035462F">
        <w:rPr>
          <w:rFonts w:ascii="Arial" w:eastAsia="Times New Roman" w:hAnsi="Arial" w:cs="Arial"/>
          <w:kern w:val="1"/>
          <w:sz w:val="24"/>
          <w:szCs w:val="24"/>
          <w:lang w:eastAsia="hi-IN" w:bidi="hi-IN"/>
        </w:rPr>
        <w:t>Wykonawca zgodnie ze złożoną  przez siebie ofertą zrealizuje dostawę w terminie do 7 dni od otrzymania zamówienia od Zamawiającego</w:t>
      </w:r>
      <w:r w:rsidR="00D945DD" w:rsidRPr="0035462F">
        <w:rPr>
          <w:rFonts w:ascii="Arial" w:eastAsia="Times New Roman" w:hAnsi="Arial" w:cs="Arial"/>
          <w:kern w:val="1"/>
          <w:sz w:val="24"/>
          <w:szCs w:val="24"/>
          <w:lang w:eastAsia="hi-IN" w:bidi="hi-IN"/>
        </w:rPr>
        <w:t xml:space="preserve"> </w:t>
      </w:r>
      <w:r w:rsidR="00E26885" w:rsidRPr="0035462F">
        <w:rPr>
          <w:rFonts w:ascii="Arial" w:eastAsia="Times New Roman" w:hAnsi="Arial" w:cs="Arial"/>
          <w:kern w:val="1"/>
          <w:sz w:val="24"/>
          <w:szCs w:val="24"/>
          <w:lang w:eastAsia="hi-IN" w:bidi="hi-IN"/>
        </w:rPr>
        <w:t>obejmuje wnoszenia produktów do magazynów Zamawiającego.</w:t>
      </w:r>
    </w:p>
    <w:p w14:paraId="51F50BEF" w14:textId="77777777" w:rsidR="00D82659" w:rsidRPr="00FA72E1" w:rsidRDefault="00D82659" w:rsidP="00FA72E1">
      <w:pPr>
        <w:spacing w:after="0"/>
        <w:rPr>
          <w:rFonts w:ascii="Arial" w:eastAsia="Times New Roman" w:hAnsi="Arial" w:cs="Arial"/>
          <w:kern w:val="1"/>
          <w:lang w:eastAsia="hi-IN" w:bidi="hi-IN"/>
        </w:rPr>
      </w:pPr>
    </w:p>
    <w:p w14:paraId="40D7C0D1" w14:textId="77777777" w:rsidR="007142F8" w:rsidRPr="008A5824" w:rsidRDefault="00037DE9" w:rsidP="00FA72E1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</w:rPr>
      </w:pPr>
      <w:bookmarkStart w:id="5" w:name="_Toc62106386"/>
      <w:r w:rsidRPr="00ED1F26">
        <w:rPr>
          <w:rFonts w:ascii="Arial" w:hAnsi="Arial" w:cs="Arial"/>
        </w:rPr>
        <w:t>Parametry świadczonych usług</w:t>
      </w:r>
      <w:bookmarkEnd w:id="5"/>
    </w:p>
    <w:p w14:paraId="300CE878" w14:textId="77777777" w:rsidR="00037DE9" w:rsidRPr="0035462F" w:rsidRDefault="00BE292E" w:rsidP="00FA72E1">
      <w:pPr>
        <w:spacing w:after="0"/>
        <w:rPr>
          <w:rFonts w:ascii="Arial" w:hAnsi="Arial" w:cs="Arial"/>
          <w:sz w:val="24"/>
          <w:szCs w:val="24"/>
        </w:rPr>
      </w:pPr>
      <w:r w:rsidRPr="0035462F">
        <w:rPr>
          <w:rFonts w:ascii="Arial" w:hAnsi="Arial" w:cs="Arial"/>
          <w:sz w:val="24"/>
          <w:szCs w:val="24"/>
        </w:rPr>
        <w:t>Nie dotyczy</w:t>
      </w:r>
      <w:r w:rsidR="00260F5E" w:rsidRPr="0035462F">
        <w:rPr>
          <w:rFonts w:ascii="Arial" w:hAnsi="Arial" w:cs="Arial"/>
          <w:sz w:val="24"/>
          <w:szCs w:val="24"/>
        </w:rPr>
        <w:t>.</w:t>
      </w:r>
    </w:p>
    <w:p w14:paraId="7A3F1590" w14:textId="77777777" w:rsidR="00D82659" w:rsidRPr="00ED1F26" w:rsidRDefault="00D82659" w:rsidP="00FA72E1">
      <w:pPr>
        <w:spacing w:after="0"/>
        <w:rPr>
          <w:rFonts w:ascii="Arial" w:hAnsi="Arial" w:cs="Arial"/>
        </w:rPr>
      </w:pPr>
    </w:p>
    <w:p w14:paraId="612B2A93" w14:textId="77777777" w:rsidR="007142F8" w:rsidRPr="008A5824" w:rsidRDefault="00037DE9" w:rsidP="00FA72E1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</w:rPr>
      </w:pPr>
      <w:bookmarkStart w:id="6" w:name="_Toc62106387"/>
      <w:r w:rsidRPr="00ED1F26">
        <w:rPr>
          <w:rFonts w:ascii="Arial" w:hAnsi="Arial" w:cs="Arial"/>
        </w:rPr>
        <w:t>Specyfikacja techniczna</w:t>
      </w:r>
      <w:bookmarkEnd w:id="6"/>
    </w:p>
    <w:p w14:paraId="500D2D95" w14:textId="77777777" w:rsidR="00037DE9" w:rsidRDefault="00FA72E1" w:rsidP="00FA72E1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FA72E1">
        <w:rPr>
          <w:rFonts w:ascii="Arial" w:eastAsia="Times New Roman" w:hAnsi="Arial" w:cs="Arial"/>
          <w:sz w:val="24"/>
          <w:szCs w:val="24"/>
          <w:lang w:eastAsia="pl-PL"/>
        </w:rPr>
        <w:t>Na płozach powinny być umieszczone w sposób trwały i wyraźny znaki o wysokości około 10mm z następującymi danymi: znak wytwórni, znak BN, miesiąc i dwie ostatnie cyfry roku produkcji, znak kontroli technicznej. Wykonawca musi dołączyć wraz z towarem stosowne atesty, certyfikaty, świadectwa jakości oraz inne wymagane obowiązującymi normami i przepisami dokumenty.</w:t>
      </w:r>
    </w:p>
    <w:p w14:paraId="249A815A" w14:textId="77777777" w:rsidR="00D82659" w:rsidRPr="00FA72E1" w:rsidRDefault="00D82659" w:rsidP="00FA72E1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6611377" w14:textId="77777777" w:rsidR="007142F8" w:rsidRPr="008A5824" w:rsidRDefault="00037DE9" w:rsidP="00FA72E1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</w:rPr>
      </w:pPr>
      <w:bookmarkStart w:id="7" w:name="_Toc62106388"/>
      <w:r w:rsidRPr="00ED1F26">
        <w:rPr>
          <w:rFonts w:ascii="Arial" w:hAnsi="Arial" w:cs="Arial"/>
        </w:rPr>
        <w:t>Wymagania prawne</w:t>
      </w:r>
      <w:bookmarkEnd w:id="7"/>
    </w:p>
    <w:p w14:paraId="653497CA" w14:textId="77777777" w:rsidR="00037DE9" w:rsidRPr="0035462F" w:rsidRDefault="00BE292E" w:rsidP="00FA72E1">
      <w:pPr>
        <w:spacing w:after="0"/>
        <w:rPr>
          <w:rFonts w:ascii="Arial" w:hAnsi="Arial" w:cs="Arial"/>
          <w:sz w:val="24"/>
          <w:szCs w:val="24"/>
        </w:rPr>
      </w:pPr>
      <w:r w:rsidRPr="0035462F">
        <w:rPr>
          <w:rFonts w:ascii="Arial" w:hAnsi="Arial" w:cs="Arial"/>
          <w:sz w:val="24"/>
          <w:szCs w:val="24"/>
        </w:rPr>
        <w:t>Nie dotyczy</w:t>
      </w:r>
      <w:r w:rsidR="00260F5E" w:rsidRPr="0035462F">
        <w:rPr>
          <w:rFonts w:ascii="Arial" w:hAnsi="Arial" w:cs="Arial"/>
          <w:sz w:val="24"/>
          <w:szCs w:val="24"/>
        </w:rPr>
        <w:t>.</w:t>
      </w:r>
    </w:p>
    <w:p w14:paraId="2DB01F3D" w14:textId="77777777" w:rsidR="007142F8" w:rsidRPr="00ED1F26" w:rsidRDefault="007142F8" w:rsidP="00FA72E1">
      <w:pPr>
        <w:spacing w:after="0"/>
        <w:rPr>
          <w:rFonts w:ascii="Arial" w:hAnsi="Arial" w:cs="Arial"/>
        </w:rPr>
      </w:pPr>
    </w:p>
    <w:p w14:paraId="58AB2E7E" w14:textId="77777777" w:rsidR="007142F8" w:rsidRPr="008A5824" w:rsidRDefault="00037DE9" w:rsidP="00FA72E1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</w:rPr>
      </w:pPr>
      <w:bookmarkStart w:id="8" w:name="_Toc62106389"/>
      <w:r w:rsidRPr="00ED1F26">
        <w:rPr>
          <w:rFonts w:ascii="Arial" w:hAnsi="Arial" w:cs="Arial"/>
        </w:rPr>
        <w:lastRenderedPageBreak/>
        <w:t>Termin i warunki gwarancji</w:t>
      </w:r>
      <w:bookmarkEnd w:id="8"/>
    </w:p>
    <w:p w14:paraId="3A236E9E" w14:textId="77777777" w:rsidR="000818DA" w:rsidRDefault="00BE292E" w:rsidP="00FA72E1">
      <w:pPr>
        <w:spacing w:after="0"/>
        <w:rPr>
          <w:rFonts w:ascii="Arial" w:hAnsi="Arial" w:cs="Arial"/>
          <w:sz w:val="24"/>
          <w:szCs w:val="24"/>
        </w:rPr>
      </w:pPr>
      <w:r w:rsidRPr="0035462F">
        <w:rPr>
          <w:rFonts w:ascii="Arial" w:hAnsi="Arial" w:cs="Arial"/>
          <w:sz w:val="24"/>
          <w:szCs w:val="24"/>
        </w:rPr>
        <w:t>Nie dotyczy</w:t>
      </w:r>
      <w:r w:rsidR="00260F5E" w:rsidRPr="0035462F">
        <w:rPr>
          <w:rFonts w:ascii="Arial" w:hAnsi="Arial" w:cs="Arial"/>
          <w:sz w:val="24"/>
          <w:szCs w:val="24"/>
        </w:rPr>
        <w:t>.</w:t>
      </w:r>
    </w:p>
    <w:p w14:paraId="7C576AE0" w14:textId="77777777" w:rsidR="0035462F" w:rsidRPr="0035462F" w:rsidRDefault="0035462F" w:rsidP="00FA72E1">
      <w:pPr>
        <w:spacing w:after="0"/>
        <w:rPr>
          <w:rFonts w:ascii="Arial" w:hAnsi="Arial" w:cs="Arial"/>
          <w:sz w:val="24"/>
          <w:szCs w:val="24"/>
        </w:rPr>
      </w:pPr>
    </w:p>
    <w:p w14:paraId="40AC1E84" w14:textId="77777777" w:rsidR="007142F8" w:rsidRPr="008A5824" w:rsidRDefault="000818DA" w:rsidP="00FA72E1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</w:rPr>
      </w:pPr>
      <w:bookmarkStart w:id="9" w:name="_Toc62106390"/>
      <w:r w:rsidRPr="00ED1F26">
        <w:rPr>
          <w:rFonts w:ascii="Arial" w:hAnsi="Arial" w:cs="Arial"/>
        </w:rPr>
        <w:t>Sposób płatności</w:t>
      </w:r>
      <w:bookmarkEnd w:id="9"/>
    </w:p>
    <w:p w14:paraId="261B93A2" w14:textId="77777777" w:rsidR="00037DE9" w:rsidRPr="0035462F" w:rsidRDefault="00CA4B37" w:rsidP="00FA72E1">
      <w:pPr>
        <w:spacing w:after="0"/>
        <w:rPr>
          <w:rFonts w:ascii="Arial" w:hAnsi="Arial" w:cs="Arial"/>
          <w:bCs/>
          <w:sz w:val="24"/>
          <w:szCs w:val="24"/>
        </w:rPr>
      </w:pPr>
      <w:bookmarkStart w:id="10" w:name="_Toc50365987"/>
      <w:r w:rsidRPr="0035462F">
        <w:rPr>
          <w:rFonts w:ascii="Arial" w:hAnsi="Arial" w:cs="Arial"/>
          <w:bCs/>
          <w:sz w:val="24"/>
          <w:szCs w:val="24"/>
        </w:rPr>
        <w:t>Zapłata wynagrodzenia nastąpi przelewem na rachunek bankowy Wykonawcy wskazany w prawidłowo wystawionej fakturze w terminie 30 dni kalendarzowych od dnia jej wystawienia.</w:t>
      </w:r>
      <w:bookmarkEnd w:id="10"/>
    </w:p>
    <w:p w14:paraId="0AFB73FD" w14:textId="77777777" w:rsidR="00260F5E" w:rsidRPr="00FA72E1" w:rsidRDefault="00260F5E" w:rsidP="00FA72E1">
      <w:pPr>
        <w:spacing w:after="0"/>
        <w:rPr>
          <w:rFonts w:ascii="Arial" w:hAnsi="Arial" w:cs="Arial"/>
          <w:bCs/>
          <w:highlight w:val="yellow"/>
        </w:rPr>
      </w:pPr>
    </w:p>
    <w:p w14:paraId="6B9D64FC" w14:textId="77777777" w:rsidR="007142F8" w:rsidRPr="008A5824" w:rsidRDefault="000818DA" w:rsidP="00FA72E1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</w:rPr>
      </w:pPr>
      <w:bookmarkStart w:id="11" w:name="_Toc62106391"/>
      <w:r w:rsidRPr="00ED1F26">
        <w:rPr>
          <w:rFonts w:ascii="Arial" w:hAnsi="Arial" w:cs="Arial"/>
        </w:rPr>
        <w:t>Kary umowne</w:t>
      </w:r>
      <w:bookmarkEnd w:id="11"/>
    </w:p>
    <w:p w14:paraId="1037FA9B" w14:textId="77777777" w:rsidR="000818DA" w:rsidRPr="0035462F" w:rsidRDefault="001911D8" w:rsidP="00FA72E1">
      <w:pPr>
        <w:spacing w:before="120" w:after="0"/>
        <w:jc w:val="both"/>
        <w:rPr>
          <w:rFonts w:ascii="Arial" w:hAnsi="Arial" w:cs="Arial"/>
          <w:sz w:val="24"/>
          <w:szCs w:val="24"/>
        </w:rPr>
      </w:pPr>
      <w:r w:rsidRPr="0035462F">
        <w:rPr>
          <w:rFonts w:ascii="Arial" w:hAnsi="Arial" w:cs="Arial"/>
          <w:sz w:val="24"/>
          <w:szCs w:val="24"/>
        </w:rPr>
        <w:t>Zgodnie z §12 Ogólnych Warunków Udzielania Zamówień przez PKP Polskie Linie Kolejowe S.A.</w:t>
      </w:r>
    </w:p>
    <w:p w14:paraId="4E95C4E1" w14:textId="77777777" w:rsidR="00260F5E" w:rsidRPr="00ED1F26" w:rsidRDefault="00260F5E" w:rsidP="00FA72E1">
      <w:pPr>
        <w:spacing w:before="120" w:after="0"/>
        <w:jc w:val="both"/>
        <w:rPr>
          <w:rFonts w:ascii="Arial" w:hAnsi="Arial" w:cs="Arial"/>
        </w:rPr>
      </w:pPr>
    </w:p>
    <w:p w14:paraId="62AECAE5" w14:textId="77777777" w:rsidR="007142F8" w:rsidRPr="008A5824" w:rsidRDefault="000818DA" w:rsidP="00FA72E1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</w:rPr>
      </w:pPr>
      <w:bookmarkStart w:id="12" w:name="_Toc62106392"/>
      <w:r w:rsidRPr="00ED1F26">
        <w:rPr>
          <w:rFonts w:ascii="Arial" w:hAnsi="Arial" w:cs="Arial"/>
        </w:rPr>
        <w:t>Prawo opcji</w:t>
      </w:r>
      <w:bookmarkEnd w:id="12"/>
    </w:p>
    <w:p w14:paraId="66AAA741" w14:textId="77777777" w:rsidR="000818DA" w:rsidRPr="0035462F" w:rsidRDefault="00BE292E" w:rsidP="00FA72E1">
      <w:pPr>
        <w:spacing w:after="0"/>
        <w:rPr>
          <w:rFonts w:ascii="Arial" w:hAnsi="Arial" w:cs="Arial"/>
          <w:sz w:val="24"/>
          <w:szCs w:val="24"/>
        </w:rPr>
      </w:pPr>
      <w:r w:rsidRPr="0035462F">
        <w:rPr>
          <w:rFonts w:ascii="Arial" w:hAnsi="Arial" w:cs="Arial"/>
          <w:sz w:val="24"/>
          <w:szCs w:val="24"/>
        </w:rPr>
        <w:t>Nie dotyczy</w:t>
      </w:r>
      <w:r w:rsidR="00260F5E" w:rsidRPr="0035462F">
        <w:rPr>
          <w:rFonts w:ascii="Arial" w:hAnsi="Arial" w:cs="Arial"/>
          <w:sz w:val="24"/>
          <w:szCs w:val="24"/>
        </w:rPr>
        <w:t>.</w:t>
      </w:r>
    </w:p>
    <w:p w14:paraId="3BDF5051" w14:textId="77777777" w:rsidR="00260F5E" w:rsidRPr="00ED1F26" w:rsidRDefault="00260F5E" w:rsidP="00FA72E1">
      <w:pPr>
        <w:spacing w:after="0"/>
        <w:rPr>
          <w:rFonts w:ascii="Arial" w:hAnsi="Arial" w:cs="Arial"/>
        </w:rPr>
      </w:pPr>
    </w:p>
    <w:p w14:paraId="0118F5E4" w14:textId="77777777" w:rsidR="000818DA" w:rsidRPr="005E06EA" w:rsidRDefault="000818DA" w:rsidP="00FA72E1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</w:rPr>
      </w:pPr>
      <w:bookmarkStart w:id="13" w:name="_Toc62106393"/>
      <w:r w:rsidRPr="00ED1F26">
        <w:rPr>
          <w:rFonts w:ascii="Arial" w:hAnsi="Arial" w:cs="Arial"/>
        </w:rPr>
        <w:t>Podwykonawcy</w:t>
      </w:r>
      <w:bookmarkEnd w:id="13"/>
    </w:p>
    <w:p w14:paraId="359DE3BA" w14:textId="77777777" w:rsidR="00037DE9" w:rsidRPr="0035462F" w:rsidRDefault="00CA4B37" w:rsidP="00FA72E1">
      <w:pPr>
        <w:spacing w:after="0"/>
        <w:rPr>
          <w:rFonts w:ascii="Arial" w:hAnsi="Arial" w:cs="Arial"/>
          <w:bCs/>
          <w:sz w:val="24"/>
          <w:szCs w:val="24"/>
        </w:rPr>
      </w:pPr>
      <w:r w:rsidRPr="0035462F">
        <w:rPr>
          <w:rFonts w:ascii="Arial" w:hAnsi="Arial" w:cs="Arial"/>
          <w:bCs/>
          <w:sz w:val="24"/>
          <w:szCs w:val="24"/>
        </w:rPr>
        <w:t>Przy wykonywaniu zamówienia Wykonawca</w:t>
      </w:r>
      <w:r w:rsidR="002C473A" w:rsidRPr="0035462F">
        <w:rPr>
          <w:rFonts w:ascii="Arial" w:hAnsi="Arial" w:cs="Arial"/>
          <w:bCs/>
          <w:sz w:val="24"/>
          <w:szCs w:val="24"/>
        </w:rPr>
        <w:t xml:space="preserve"> </w:t>
      </w:r>
      <w:r w:rsidRPr="0035462F">
        <w:rPr>
          <w:rFonts w:ascii="Arial" w:hAnsi="Arial" w:cs="Arial"/>
          <w:bCs/>
          <w:sz w:val="24"/>
          <w:szCs w:val="24"/>
        </w:rPr>
        <w:t>może posługiwać się Podwykonawcami.</w:t>
      </w:r>
    </w:p>
    <w:p w14:paraId="05361D62" w14:textId="77777777" w:rsidR="00260F5E" w:rsidRPr="00FA72E1" w:rsidRDefault="00260F5E" w:rsidP="00FA72E1">
      <w:pPr>
        <w:spacing w:after="0"/>
        <w:rPr>
          <w:rFonts w:ascii="Arial" w:hAnsi="Arial" w:cs="Arial"/>
          <w:bCs/>
        </w:rPr>
      </w:pPr>
    </w:p>
    <w:p w14:paraId="0811EA22" w14:textId="77777777" w:rsidR="000818DA" w:rsidRPr="00FB0743" w:rsidRDefault="000818DA" w:rsidP="00FA72E1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</w:rPr>
      </w:pPr>
      <w:bookmarkStart w:id="14" w:name="_Toc62106394"/>
      <w:r w:rsidRPr="00ED1F26">
        <w:rPr>
          <w:rFonts w:ascii="Arial" w:hAnsi="Arial" w:cs="Arial"/>
        </w:rPr>
        <w:t xml:space="preserve">Zamówienia </w:t>
      </w:r>
      <w:r w:rsidR="002A5205" w:rsidRPr="00ED1F26">
        <w:rPr>
          <w:rFonts w:ascii="Arial" w:hAnsi="Arial" w:cs="Arial"/>
        </w:rPr>
        <w:t>podobne</w:t>
      </w:r>
      <w:bookmarkEnd w:id="14"/>
    </w:p>
    <w:p w14:paraId="324FD04D" w14:textId="77777777" w:rsidR="00FB0743" w:rsidRPr="0035462F" w:rsidRDefault="00CA4B37" w:rsidP="00FA72E1">
      <w:pPr>
        <w:spacing w:after="0"/>
        <w:rPr>
          <w:rFonts w:ascii="Arial" w:eastAsia="Times New Roman" w:hAnsi="Arial" w:cs="Arial"/>
          <w:kern w:val="1"/>
          <w:sz w:val="24"/>
          <w:szCs w:val="24"/>
          <w:lang w:eastAsia="hi-IN" w:bidi="hi-IN"/>
        </w:rPr>
      </w:pPr>
      <w:r w:rsidRPr="0035462F">
        <w:rPr>
          <w:rFonts w:ascii="Arial" w:eastAsia="Times New Roman" w:hAnsi="Arial" w:cs="Arial"/>
          <w:kern w:val="1"/>
          <w:sz w:val="24"/>
          <w:szCs w:val="24"/>
          <w:lang w:eastAsia="hi-IN" w:bidi="hi-IN"/>
        </w:rPr>
        <w:t>Nie dotyczy.</w:t>
      </w:r>
    </w:p>
    <w:p w14:paraId="3AF6EB6C" w14:textId="77777777" w:rsidR="00260F5E" w:rsidRPr="00ED1F26" w:rsidRDefault="00260F5E" w:rsidP="00FA72E1">
      <w:pPr>
        <w:spacing w:after="0"/>
        <w:rPr>
          <w:rFonts w:ascii="Arial" w:eastAsia="Times New Roman" w:hAnsi="Arial" w:cs="Arial"/>
          <w:i/>
          <w:kern w:val="1"/>
          <w:sz w:val="16"/>
          <w:szCs w:val="16"/>
          <w:lang w:eastAsia="hi-IN" w:bidi="hi-IN"/>
        </w:rPr>
      </w:pPr>
    </w:p>
    <w:p w14:paraId="2DB252B8" w14:textId="77777777" w:rsidR="007142F8" w:rsidRPr="00FB0743" w:rsidRDefault="000818DA" w:rsidP="00FA72E1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</w:rPr>
      </w:pPr>
      <w:bookmarkStart w:id="15" w:name="_Toc62106395"/>
      <w:r w:rsidRPr="00ED1F26">
        <w:rPr>
          <w:rFonts w:ascii="Arial" w:hAnsi="Arial" w:cs="Arial"/>
        </w:rPr>
        <w:t>Uwagi końcowe</w:t>
      </w:r>
      <w:bookmarkEnd w:id="15"/>
    </w:p>
    <w:p w14:paraId="2D1C376F" w14:textId="77777777" w:rsidR="000818DA" w:rsidRPr="0035462F" w:rsidRDefault="00BE292E" w:rsidP="00FA72E1">
      <w:pPr>
        <w:spacing w:after="0"/>
        <w:rPr>
          <w:rFonts w:ascii="Arial" w:hAnsi="Arial" w:cs="Arial"/>
          <w:sz w:val="24"/>
          <w:szCs w:val="24"/>
        </w:rPr>
      </w:pPr>
      <w:r w:rsidRPr="0035462F">
        <w:rPr>
          <w:rFonts w:ascii="Arial" w:hAnsi="Arial" w:cs="Arial"/>
          <w:sz w:val="24"/>
          <w:szCs w:val="24"/>
        </w:rPr>
        <w:t>Nie dotyczy</w:t>
      </w:r>
      <w:r w:rsidR="00260F5E" w:rsidRPr="0035462F">
        <w:rPr>
          <w:rFonts w:ascii="Arial" w:hAnsi="Arial" w:cs="Arial"/>
          <w:sz w:val="24"/>
          <w:szCs w:val="24"/>
        </w:rPr>
        <w:t>.</w:t>
      </w:r>
    </w:p>
    <w:p w14:paraId="2E8767F4" w14:textId="77777777" w:rsidR="00260F5E" w:rsidRPr="00ED1F26" w:rsidRDefault="00260F5E" w:rsidP="00FA72E1">
      <w:pPr>
        <w:spacing w:after="0"/>
        <w:rPr>
          <w:rFonts w:ascii="Arial" w:hAnsi="Arial" w:cs="Arial"/>
        </w:rPr>
      </w:pPr>
    </w:p>
    <w:p w14:paraId="1BABD22F" w14:textId="77777777" w:rsidR="007142F8" w:rsidRPr="00FB0743" w:rsidRDefault="000818DA" w:rsidP="00FA72E1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</w:rPr>
      </w:pPr>
      <w:bookmarkStart w:id="16" w:name="_Toc62106396"/>
      <w:r w:rsidRPr="00ED1F26">
        <w:rPr>
          <w:rFonts w:ascii="Arial" w:hAnsi="Arial" w:cs="Arial"/>
        </w:rPr>
        <w:t>Załączniki</w:t>
      </w:r>
      <w:bookmarkEnd w:id="16"/>
    </w:p>
    <w:p w14:paraId="29AB270C" w14:textId="77777777" w:rsidR="000818DA" w:rsidRPr="0035462F" w:rsidRDefault="0035462F" w:rsidP="00FA72E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Norma </w:t>
      </w:r>
      <w:r w:rsidRPr="0035462F">
        <w:rPr>
          <w:rFonts w:ascii="Arial" w:eastAsia="Times New Roman" w:hAnsi="Arial" w:cs="Arial"/>
          <w:sz w:val="24"/>
          <w:szCs w:val="24"/>
          <w:lang w:eastAsia="pl-PL"/>
        </w:rPr>
        <w:t>BN-76/9311-05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605C643" w14:textId="77777777" w:rsidR="00B72B94" w:rsidRPr="00ED1F26" w:rsidRDefault="00B72B94" w:rsidP="00E71042">
      <w:pPr>
        <w:spacing w:after="0" w:line="360" w:lineRule="auto"/>
        <w:rPr>
          <w:rFonts w:ascii="Arial" w:hAnsi="Arial" w:cs="Arial"/>
        </w:rPr>
      </w:pPr>
    </w:p>
    <w:p w14:paraId="4693B615" w14:textId="77777777" w:rsidR="00CA4B37" w:rsidRPr="00ED1F26" w:rsidRDefault="00CA4B37" w:rsidP="00E71042">
      <w:pPr>
        <w:spacing w:after="0" w:line="360" w:lineRule="auto"/>
        <w:rPr>
          <w:rFonts w:ascii="Arial" w:hAnsi="Arial" w:cs="Arial"/>
        </w:rPr>
      </w:pPr>
    </w:p>
    <w:sectPr w:rsidR="00CA4B37" w:rsidRPr="00ED1F26" w:rsidSect="00E71042">
      <w:footerReference w:type="default" r:id="rId8"/>
      <w:headerReference w:type="first" r:id="rId9"/>
      <w:footerReference w:type="first" r:id="rId10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A348D" w14:textId="77777777" w:rsidR="00C94072" w:rsidRDefault="00C94072" w:rsidP="00D5409C">
      <w:pPr>
        <w:spacing w:after="0" w:line="240" w:lineRule="auto"/>
      </w:pPr>
      <w:r>
        <w:separator/>
      </w:r>
    </w:p>
  </w:endnote>
  <w:endnote w:type="continuationSeparator" w:id="0">
    <w:p w14:paraId="433C7269" w14:textId="77777777" w:rsidR="00C94072" w:rsidRDefault="00C94072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EC879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E011DC">
      <w:rPr>
        <w:noProof/>
        <w:lang w:eastAsia="pl-PL"/>
      </w:rPr>
      <mc:AlternateContent>
        <mc:Choice Requires="wps">
          <w:drawing>
            <wp:inline distT="0" distB="0" distL="0" distR="0" wp14:anchorId="5CCF4116" wp14:editId="1600DF4F">
              <wp:extent cx="5939790" cy="256082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256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EA5266" w14:textId="77777777" w:rsidR="00E011DC" w:rsidRPr="0027153D" w:rsidRDefault="00E011DC" w:rsidP="00E011DC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B43B10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4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CCF411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467.7pt;height:2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" filled="f" stroked="f">
              <v:textbox>
                <w:txbxContent>
                  <w:p w14:paraId="56EA5266" w14:textId="77777777" w:rsidR="00E011DC" w:rsidRPr="0027153D" w:rsidRDefault="00E011DC" w:rsidP="00E011DC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B43B10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4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64A9F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533D7ED0" wp14:editId="7936C1CF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21A9F3" w14:textId="77777777" w:rsidR="00095177" w:rsidRPr="00055B09" w:rsidRDefault="00095177" w:rsidP="000951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Spółka wpisana do rejestru przedsiębiorców prowadzonego przez Sąd Rejonowy dla m. st. Warszawy w Warszawie</w:t>
                          </w:r>
                        </w:p>
                        <w:p w14:paraId="0581C4B2" w14:textId="77777777" w:rsidR="00095177" w:rsidRPr="00D27BAF" w:rsidRDefault="00095177" w:rsidP="000951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V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numerem </w:t>
                          </w: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KRS 0000037568, NIP 113-23-16-427,</w:t>
                          </w:r>
                        </w:p>
                        <w:p w14:paraId="5E63860D" w14:textId="31483D2A" w:rsidR="00095177" w:rsidRPr="0025604B" w:rsidRDefault="00095177" w:rsidP="000951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 w:rsidRPr="00D27BAF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AB0A39" w:rsidRPr="00AB0A39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38</w:t>
                          </w:r>
                          <w:r w:rsidR="00167854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AB0A39" w:rsidRPr="00AB0A39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481</w:t>
                          </w:r>
                          <w:r w:rsidR="00167854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AB0A39" w:rsidRPr="00AB0A39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109</w:t>
                          </w:r>
                          <w:r w:rsidR="00167854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AB0A39" w:rsidRPr="00AB0A39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000,00 </w:t>
                          </w:r>
                          <w:r w:rsidRPr="007A6F6B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zł</w:t>
                          </w:r>
                        </w:p>
                        <w:p w14:paraId="488AEB0A" w14:textId="7A2B5325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33D7ED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6B21A9F3" w14:textId="77777777" w:rsidR="00095177" w:rsidRPr="00055B09" w:rsidRDefault="00095177" w:rsidP="000951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Spółka wpisana do rejestru przedsiębiorców prowadzonego przez Sąd Rejonowy dla m. st. Warszawy w Warszawie</w:t>
                    </w:r>
                  </w:p>
                  <w:p w14:paraId="0581C4B2" w14:textId="77777777" w:rsidR="00095177" w:rsidRPr="00D27BAF" w:rsidRDefault="00095177" w:rsidP="000951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I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V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numerem </w:t>
                    </w: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KRS 0000037568, NIP 113-23-16-427,</w:t>
                    </w:r>
                  </w:p>
                  <w:p w14:paraId="5E63860D" w14:textId="31483D2A" w:rsidR="00095177" w:rsidRPr="0025604B" w:rsidRDefault="00095177" w:rsidP="000951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 w:rsidRPr="00D27BAF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AB0A39" w:rsidRPr="00AB0A39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38</w:t>
                    </w:r>
                    <w:r w:rsidR="00167854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AB0A39" w:rsidRPr="00AB0A39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481</w:t>
                    </w:r>
                    <w:r w:rsidR="00167854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AB0A39" w:rsidRPr="00AB0A39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109</w:t>
                    </w:r>
                    <w:r w:rsidR="00167854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AB0A39" w:rsidRPr="00AB0A39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000,00 </w:t>
                    </w:r>
                    <w:r w:rsidRPr="007A6F6B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zł</w:t>
                    </w:r>
                  </w:p>
                  <w:p w14:paraId="488AEB0A" w14:textId="7A2B5325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44B610A5" wp14:editId="17A959E5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9BC877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44B610A5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679BC877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B7AF7" w14:textId="77777777" w:rsidR="00C94072" w:rsidRDefault="00C94072" w:rsidP="00D5409C">
      <w:pPr>
        <w:spacing w:after="0" w:line="240" w:lineRule="auto"/>
      </w:pPr>
      <w:r>
        <w:separator/>
      </w:r>
    </w:p>
  </w:footnote>
  <w:footnote w:type="continuationSeparator" w:id="0">
    <w:p w14:paraId="00979D41" w14:textId="77777777" w:rsidR="00C94072" w:rsidRDefault="00C94072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78A48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3A8385E8" wp14:editId="62B4F590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EF13BF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61BEFD32" wp14:editId="770450E3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A8385E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0CEF13BF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61BEFD32" wp14:editId="770450E3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4ED8"/>
    <w:multiLevelType w:val="hybridMultilevel"/>
    <w:tmpl w:val="F1BC4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042341"/>
    <w:multiLevelType w:val="multilevel"/>
    <w:tmpl w:val="A2F4E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AE67408"/>
    <w:multiLevelType w:val="hybridMultilevel"/>
    <w:tmpl w:val="1616AB1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C31DF"/>
    <w:multiLevelType w:val="hybridMultilevel"/>
    <w:tmpl w:val="537415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279579618">
    <w:abstractNumId w:val="9"/>
  </w:num>
  <w:num w:numId="2" w16cid:durableId="1019310057">
    <w:abstractNumId w:val="8"/>
  </w:num>
  <w:num w:numId="3" w16cid:durableId="1568345502">
    <w:abstractNumId w:val="1"/>
  </w:num>
  <w:num w:numId="4" w16cid:durableId="1848641138">
    <w:abstractNumId w:val="4"/>
  </w:num>
  <w:num w:numId="5" w16cid:durableId="1809937940">
    <w:abstractNumId w:val="5"/>
  </w:num>
  <w:num w:numId="6" w16cid:durableId="1011684021">
    <w:abstractNumId w:val="6"/>
  </w:num>
  <w:num w:numId="7" w16cid:durableId="432825648">
    <w:abstractNumId w:val="3"/>
  </w:num>
  <w:num w:numId="8" w16cid:durableId="719598611">
    <w:abstractNumId w:val="0"/>
  </w:num>
  <w:num w:numId="9" w16cid:durableId="3982078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73403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25FD"/>
    <w:rsid w:val="00010846"/>
    <w:rsid w:val="000360EA"/>
    <w:rsid w:val="00037A2B"/>
    <w:rsid w:val="00037DE9"/>
    <w:rsid w:val="0004164F"/>
    <w:rsid w:val="00054E6F"/>
    <w:rsid w:val="00055B09"/>
    <w:rsid w:val="00074311"/>
    <w:rsid w:val="00074343"/>
    <w:rsid w:val="000818DA"/>
    <w:rsid w:val="00081BEF"/>
    <w:rsid w:val="00084B3D"/>
    <w:rsid w:val="00095177"/>
    <w:rsid w:val="000C04A6"/>
    <w:rsid w:val="000C19C7"/>
    <w:rsid w:val="000E277D"/>
    <w:rsid w:val="000E356F"/>
    <w:rsid w:val="000E3E6E"/>
    <w:rsid w:val="000F196D"/>
    <w:rsid w:val="0011436D"/>
    <w:rsid w:val="00141226"/>
    <w:rsid w:val="00150560"/>
    <w:rsid w:val="00152131"/>
    <w:rsid w:val="00156F3D"/>
    <w:rsid w:val="00167854"/>
    <w:rsid w:val="00181E08"/>
    <w:rsid w:val="001911D8"/>
    <w:rsid w:val="00195F0E"/>
    <w:rsid w:val="001A4F34"/>
    <w:rsid w:val="001A7D8A"/>
    <w:rsid w:val="001B5E3B"/>
    <w:rsid w:val="001C475B"/>
    <w:rsid w:val="002043EC"/>
    <w:rsid w:val="00220C74"/>
    <w:rsid w:val="00227A4C"/>
    <w:rsid w:val="00237884"/>
    <w:rsid w:val="00245931"/>
    <w:rsid w:val="0025604B"/>
    <w:rsid w:val="00260F5E"/>
    <w:rsid w:val="0027153D"/>
    <w:rsid w:val="00274564"/>
    <w:rsid w:val="002A5205"/>
    <w:rsid w:val="002A6AF8"/>
    <w:rsid w:val="002C3283"/>
    <w:rsid w:val="002C473A"/>
    <w:rsid w:val="002E1D96"/>
    <w:rsid w:val="002E434E"/>
    <w:rsid w:val="002F7489"/>
    <w:rsid w:val="00300C83"/>
    <w:rsid w:val="00314E40"/>
    <w:rsid w:val="00325021"/>
    <w:rsid w:val="00344AB4"/>
    <w:rsid w:val="0035462F"/>
    <w:rsid w:val="00357686"/>
    <w:rsid w:val="00372D83"/>
    <w:rsid w:val="0037660B"/>
    <w:rsid w:val="00391226"/>
    <w:rsid w:val="00392B04"/>
    <w:rsid w:val="003A60D5"/>
    <w:rsid w:val="003A6146"/>
    <w:rsid w:val="003B71AD"/>
    <w:rsid w:val="003D66D8"/>
    <w:rsid w:val="003E23ED"/>
    <w:rsid w:val="00400EA7"/>
    <w:rsid w:val="004161B4"/>
    <w:rsid w:val="00420701"/>
    <w:rsid w:val="00420B2F"/>
    <w:rsid w:val="004314F2"/>
    <w:rsid w:val="00433B57"/>
    <w:rsid w:val="004358E2"/>
    <w:rsid w:val="00451FE7"/>
    <w:rsid w:val="004705A5"/>
    <w:rsid w:val="00470CCF"/>
    <w:rsid w:val="00487AB2"/>
    <w:rsid w:val="004B0DDB"/>
    <w:rsid w:val="004B6D5B"/>
    <w:rsid w:val="004C0303"/>
    <w:rsid w:val="004C03DF"/>
    <w:rsid w:val="004D205A"/>
    <w:rsid w:val="004D220A"/>
    <w:rsid w:val="004D6EC9"/>
    <w:rsid w:val="004E65C1"/>
    <w:rsid w:val="004F7322"/>
    <w:rsid w:val="00513088"/>
    <w:rsid w:val="00520495"/>
    <w:rsid w:val="00544E92"/>
    <w:rsid w:val="00552F18"/>
    <w:rsid w:val="005748FD"/>
    <w:rsid w:val="00583E52"/>
    <w:rsid w:val="005878FD"/>
    <w:rsid w:val="00590146"/>
    <w:rsid w:val="00595CCD"/>
    <w:rsid w:val="005C3EFE"/>
    <w:rsid w:val="005D5C7A"/>
    <w:rsid w:val="005E06EA"/>
    <w:rsid w:val="00615A71"/>
    <w:rsid w:val="006207C7"/>
    <w:rsid w:val="00625770"/>
    <w:rsid w:val="0064524D"/>
    <w:rsid w:val="006717FE"/>
    <w:rsid w:val="0068696F"/>
    <w:rsid w:val="006A159D"/>
    <w:rsid w:val="006B0F88"/>
    <w:rsid w:val="006B6163"/>
    <w:rsid w:val="006D3756"/>
    <w:rsid w:val="006E2F3F"/>
    <w:rsid w:val="006F6D81"/>
    <w:rsid w:val="00710613"/>
    <w:rsid w:val="007142F8"/>
    <w:rsid w:val="0075408A"/>
    <w:rsid w:val="00754307"/>
    <w:rsid w:val="0077126C"/>
    <w:rsid w:val="007B1E8F"/>
    <w:rsid w:val="007B2B04"/>
    <w:rsid w:val="007C0931"/>
    <w:rsid w:val="007C1DD8"/>
    <w:rsid w:val="007C66E1"/>
    <w:rsid w:val="007D4579"/>
    <w:rsid w:val="007D74B3"/>
    <w:rsid w:val="007F7231"/>
    <w:rsid w:val="00804ADE"/>
    <w:rsid w:val="00805641"/>
    <w:rsid w:val="008162EC"/>
    <w:rsid w:val="008166D4"/>
    <w:rsid w:val="008274E2"/>
    <w:rsid w:val="00827972"/>
    <w:rsid w:val="0083336F"/>
    <w:rsid w:val="00835BD8"/>
    <w:rsid w:val="008514CF"/>
    <w:rsid w:val="008542C9"/>
    <w:rsid w:val="00867948"/>
    <w:rsid w:val="00870FEA"/>
    <w:rsid w:val="00871DA5"/>
    <w:rsid w:val="008746D9"/>
    <w:rsid w:val="00887F3A"/>
    <w:rsid w:val="00894847"/>
    <w:rsid w:val="008A36F6"/>
    <w:rsid w:val="008A5824"/>
    <w:rsid w:val="008B31BA"/>
    <w:rsid w:val="008B417F"/>
    <w:rsid w:val="008B4584"/>
    <w:rsid w:val="008B569A"/>
    <w:rsid w:val="008B6A18"/>
    <w:rsid w:val="008C7CD4"/>
    <w:rsid w:val="008D3D41"/>
    <w:rsid w:val="008E1E1A"/>
    <w:rsid w:val="008E30A4"/>
    <w:rsid w:val="008F43F7"/>
    <w:rsid w:val="008F4AE1"/>
    <w:rsid w:val="00931B5B"/>
    <w:rsid w:val="009530F7"/>
    <w:rsid w:val="0096604A"/>
    <w:rsid w:val="00974615"/>
    <w:rsid w:val="009767F4"/>
    <w:rsid w:val="00995FE1"/>
    <w:rsid w:val="009A2AF0"/>
    <w:rsid w:val="009B1B18"/>
    <w:rsid w:val="009C77B0"/>
    <w:rsid w:val="009F0828"/>
    <w:rsid w:val="009F14FE"/>
    <w:rsid w:val="009F2C17"/>
    <w:rsid w:val="009F3D17"/>
    <w:rsid w:val="009F48E7"/>
    <w:rsid w:val="00A015A2"/>
    <w:rsid w:val="00A02775"/>
    <w:rsid w:val="00A03CB9"/>
    <w:rsid w:val="00A041F4"/>
    <w:rsid w:val="00A21726"/>
    <w:rsid w:val="00A43060"/>
    <w:rsid w:val="00A922B7"/>
    <w:rsid w:val="00AA1FE2"/>
    <w:rsid w:val="00AA42D9"/>
    <w:rsid w:val="00AA6007"/>
    <w:rsid w:val="00AB0A39"/>
    <w:rsid w:val="00AC6321"/>
    <w:rsid w:val="00AD1524"/>
    <w:rsid w:val="00AD6044"/>
    <w:rsid w:val="00AF6C80"/>
    <w:rsid w:val="00B01136"/>
    <w:rsid w:val="00B036DC"/>
    <w:rsid w:val="00B43B10"/>
    <w:rsid w:val="00B6179F"/>
    <w:rsid w:val="00B66B0B"/>
    <w:rsid w:val="00B72B94"/>
    <w:rsid w:val="00B84DAC"/>
    <w:rsid w:val="00B93EF4"/>
    <w:rsid w:val="00BC08AF"/>
    <w:rsid w:val="00BE292E"/>
    <w:rsid w:val="00C050B2"/>
    <w:rsid w:val="00C06C20"/>
    <w:rsid w:val="00C20F87"/>
    <w:rsid w:val="00C25D47"/>
    <w:rsid w:val="00C33F65"/>
    <w:rsid w:val="00C35732"/>
    <w:rsid w:val="00C56FD1"/>
    <w:rsid w:val="00C64932"/>
    <w:rsid w:val="00C775CB"/>
    <w:rsid w:val="00C85DA5"/>
    <w:rsid w:val="00C94072"/>
    <w:rsid w:val="00CA4B37"/>
    <w:rsid w:val="00CA5953"/>
    <w:rsid w:val="00CB2058"/>
    <w:rsid w:val="00CC230F"/>
    <w:rsid w:val="00CE1B5B"/>
    <w:rsid w:val="00CF1552"/>
    <w:rsid w:val="00D01050"/>
    <w:rsid w:val="00D070E7"/>
    <w:rsid w:val="00D10FAB"/>
    <w:rsid w:val="00D355B9"/>
    <w:rsid w:val="00D42223"/>
    <w:rsid w:val="00D51C6E"/>
    <w:rsid w:val="00D5409C"/>
    <w:rsid w:val="00D67DBD"/>
    <w:rsid w:val="00D82659"/>
    <w:rsid w:val="00D945DD"/>
    <w:rsid w:val="00DA3687"/>
    <w:rsid w:val="00DA617C"/>
    <w:rsid w:val="00DA68E2"/>
    <w:rsid w:val="00DF404E"/>
    <w:rsid w:val="00E011DC"/>
    <w:rsid w:val="00E118E2"/>
    <w:rsid w:val="00E26885"/>
    <w:rsid w:val="00E3721E"/>
    <w:rsid w:val="00E42AD4"/>
    <w:rsid w:val="00E57036"/>
    <w:rsid w:val="00E71042"/>
    <w:rsid w:val="00E72D4D"/>
    <w:rsid w:val="00E74D3F"/>
    <w:rsid w:val="00EB0DEE"/>
    <w:rsid w:val="00EC2854"/>
    <w:rsid w:val="00EC35DF"/>
    <w:rsid w:val="00ED1F26"/>
    <w:rsid w:val="00ED6796"/>
    <w:rsid w:val="00EE2DCC"/>
    <w:rsid w:val="00EE74EC"/>
    <w:rsid w:val="00EF48E6"/>
    <w:rsid w:val="00F56976"/>
    <w:rsid w:val="00F701A8"/>
    <w:rsid w:val="00F9787C"/>
    <w:rsid w:val="00FA2EB4"/>
    <w:rsid w:val="00FA4EAF"/>
    <w:rsid w:val="00FA6739"/>
    <w:rsid w:val="00FA72E1"/>
    <w:rsid w:val="00FB0743"/>
    <w:rsid w:val="00FF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804A1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30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82659"/>
    <w:pPr>
      <w:tabs>
        <w:tab w:val="left" w:pos="426"/>
        <w:tab w:val="right" w:leader="dot" w:pos="9344"/>
      </w:tabs>
    </w:pPr>
  </w:style>
  <w:style w:type="character" w:customStyle="1" w:styleId="Nagwek2Znak">
    <w:name w:val="Nagłówek 2 Znak"/>
    <w:basedOn w:val="Domylnaczcionkaakapitu"/>
    <w:link w:val="Nagwek2"/>
    <w:uiPriority w:val="9"/>
    <w:rsid w:val="0051308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533BA-E145-427A-8E86-B0E00FA0E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601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4204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Wierzbicki Maciej</cp:lastModifiedBy>
  <cp:revision>10</cp:revision>
  <cp:lastPrinted>2026-03-05T08:12:00Z</cp:lastPrinted>
  <dcterms:created xsi:type="dcterms:W3CDTF">2026-03-04T12:58:00Z</dcterms:created>
  <dcterms:modified xsi:type="dcterms:W3CDTF">2026-03-11T13:31:00Z</dcterms:modified>
</cp:coreProperties>
</file>